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EA6" w:rsidRPr="00D6678C" w:rsidRDefault="00A07EA6" w:rsidP="00A07EA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678C">
        <w:rPr>
          <w:rFonts w:ascii="Times New Roman" w:hAnsi="Times New Roman" w:cs="Times New Roman"/>
          <w:b/>
          <w:sz w:val="24"/>
          <w:szCs w:val="24"/>
        </w:rPr>
        <w:t>ДОГОВОР N _____</w:t>
      </w:r>
    </w:p>
    <w:p w:rsidR="00A07EA6" w:rsidRPr="00D6678C" w:rsidRDefault="00A07EA6" w:rsidP="00A07EA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678C">
        <w:rPr>
          <w:rFonts w:ascii="Times New Roman" w:hAnsi="Times New Roman" w:cs="Times New Roman"/>
          <w:b/>
          <w:sz w:val="24"/>
          <w:szCs w:val="24"/>
        </w:rPr>
        <w:t>об управлении многоквартирным домом</w:t>
      </w:r>
    </w:p>
    <w:p w:rsidR="00A07EA6" w:rsidRPr="00426C87" w:rsidRDefault="00A07EA6" w:rsidP="00A07E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07EA6" w:rsidRPr="00426C87" w:rsidRDefault="00A07EA6" w:rsidP="00A07E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5DF4">
        <w:rPr>
          <w:rFonts w:ascii="Times New Roman" w:hAnsi="Times New Roman" w:cs="Times New Roman"/>
          <w:b/>
          <w:sz w:val="24"/>
          <w:szCs w:val="24"/>
        </w:rPr>
        <w:t xml:space="preserve">г. </w:t>
      </w:r>
      <w:r w:rsidR="00A85DF4">
        <w:rPr>
          <w:rFonts w:ascii="Times New Roman" w:hAnsi="Times New Roman" w:cs="Times New Roman"/>
          <w:b/>
          <w:sz w:val="24"/>
          <w:szCs w:val="24"/>
        </w:rPr>
        <w:t xml:space="preserve"> Темников</w:t>
      </w:r>
      <w:r w:rsidRPr="00426C8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26C8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4B5FB4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426C87">
        <w:rPr>
          <w:rFonts w:ascii="Times New Roman" w:hAnsi="Times New Roman" w:cs="Times New Roman"/>
          <w:sz w:val="24"/>
          <w:szCs w:val="24"/>
        </w:rPr>
        <w:t xml:space="preserve">  "</w:t>
      </w:r>
      <w:r w:rsidR="00713161">
        <w:rPr>
          <w:rFonts w:ascii="Times New Roman" w:hAnsi="Times New Roman" w:cs="Times New Roman"/>
          <w:b/>
          <w:sz w:val="24"/>
          <w:szCs w:val="24"/>
        </w:rPr>
        <w:t>15</w:t>
      </w:r>
      <w:r w:rsidRPr="00426C87">
        <w:rPr>
          <w:rFonts w:ascii="Times New Roman" w:hAnsi="Times New Roman" w:cs="Times New Roman"/>
          <w:sz w:val="24"/>
          <w:szCs w:val="24"/>
        </w:rPr>
        <w:t>"</w:t>
      </w:r>
      <w:r w:rsidR="00713161">
        <w:rPr>
          <w:rFonts w:ascii="Times New Roman" w:hAnsi="Times New Roman" w:cs="Times New Roman"/>
          <w:b/>
          <w:sz w:val="24"/>
          <w:szCs w:val="24"/>
        </w:rPr>
        <w:t xml:space="preserve"> февраля 201</w:t>
      </w:r>
      <w:r w:rsidR="00936A2B">
        <w:rPr>
          <w:rFonts w:ascii="Times New Roman" w:hAnsi="Times New Roman" w:cs="Times New Roman"/>
          <w:b/>
          <w:sz w:val="24"/>
          <w:szCs w:val="24"/>
        </w:rPr>
        <w:t>3</w:t>
      </w:r>
      <w:r w:rsidRPr="00426C87">
        <w:rPr>
          <w:rFonts w:ascii="Times New Roman" w:hAnsi="Times New Roman" w:cs="Times New Roman"/>
          <w:sz w:val="24"/>
          <w:szCs w:val="24"/>
        </w:rPr>
        <w:t xml:space="preserve"> </w:t>
      </w:r>
      <w:r w:rsidR="00713161">
        <w:rPr>
          <w:rFonts w:ascii="Times New Roman" w:hAnsi="Times New Roman" w:cs="Times New Roman"/>
          <w:b/>
          <w:sz w:val="24"/>
          <w:szCs w:val="24"/>
        </w:rPr>
        <w:t>г</w:t>
      </w:r>
      <w:r w:rsidRPr="00426C87">
        <w:rPr>
          <w:rFonts w:ascii="Times New Roman" w:hAnsi="Times New Roman" w:cs="Times New Roman"/>
          <w:sz w:val="24"/>
          <w:szCs w:val="24"/>
        </w:rPr>
        <w:t>.</w:t>
      </w:r>
    </w:p>
    <w:p w:rsidR="00A07EA6" w:rsidRPr="00426C87" w:rsidRDefault="00A07EA6" w:rsidP="00A07E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07EA6" w:rsidRPr="00426C87" w:rsidRDefault="00A07EA6" w:rsidP="00A07E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«Коммунальник» </w:t>
      </w:r>
      <w:r w:rsidRPr="00426C87">
        <w:rPr>
          <w:rFonts w:ascii="Times New Roman" w:hAnsi="Times New Roman" w:cs="Times New Roman"/>
          <w:sz w:val="24"/>
          <w:szCs w:val="24"/>
        </w:rPr>
        <w:t xml:space="preserve">в лице </w:t>
      </w:r>
      <w:r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="00713161" w:rsidRPr="0016742F">
        <w:rPr>
          <w:rFonts w:ascii="Times New Roman" w:hAnsi="Times New Roman" w:cs="Times New Roman"/>
          <w:b/>
          <w:i/>
          <w:sz w:val="24"/>
          <w:szCs w:val="24"/>
          <w:u w:val="single"/>
        </w:rPr>
        <w:t>Волкова А.П.</w:t>
      </w:r>
      <w:r w:rsidRPr="00426C87">
        <w:rPr>
          <w:rFonts w:ascii="Times New Roman" w:hAnsi="Times New Roman" w:cs="Times New Roman"/>
          <w:sz w:val="24"/>
          <w:szCs w:val="24"/>
        </w:rPr>
        <w:t>, действующего на основании</w:t>
      </w:r>
      <w:r>
        <w:rPr>
          <w:rFonts w:ascii="Times New Roman" w:hAnsi="Times New Roman" w:cs="Times New Roman"/>
          <w:sz w:val="24"/>
          <w:szCs w:val="24"/>
        </w:rPr>
        <w:t xml:space="preserve"> Устава</w:t>
      </w:r>
      <w:r w:rsidRPr="00426C87">
        <w:rPr>
          <w:rFonts w:ascii="Times New Roman" w:hAnsi="Times New Roman" w:cs="Times New Roman"/>
          <w:sz w:val="24"/>
          <w:szCs w:val="24"/>
        </w:rPr>
        <w:t>, именуемая в дальнейшем "Управляющая организация",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6C87">
        <w:rPr>
          <w:rFonts w:ascii="Times New Roman" w:hAnsi="Times New Roman" w:cs="Times New Roman"/>
          <w:sz w:val="24"/>
          <w:szCs w:val="24"/>
        </w:rPr>
        <w:t xml:space="preserve">с одной стороны, и </w:t>
      </w:r>
      <w:r w:rsidR="00713161" w:rsidRPr="0016742F">
        <w:rPr>
          <w:rFonts w:ascii="Times New Roman" w:hAnsi="Times New Roman" w:cs="Times New Roman"/>
          <w:b/>
          <w:i/>
          <w:sz w:val="24"/>
          <w:szCs w:val="24"/>
          <w:u w:val="single"/>
        </w:rPr>
        <w:t>Иванова И.И.</w:t>
      </w:r>
      <w:r w:rsidRPr="00426C8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6C87">
        <w:rPr>
          <w:rFonts w:ascii="Times New Roman" w:hAnsi="Times New Roman" w:cs="Times New Roman"/>
          <w:sz w:val="24"/>
          <w:szCs w:val="24"/>
        </w:rPr>
        <w:t>являющ</w:t>
      </w:r>
      <w:r w:rsidR="00713161">
        <w:rPr>
          <w:rFonts w:ascii="Times New Roman" w:hAnsi="Times New Roman" w:cs="Times New Roman"/>
          <w:sz w:val="24"/>
          <w:szCs w:val="24"/>
        </w:rPr>
        <w:t>его</w:t>
      </w:r>
      <w:r>
        <w:rPr>
          <w:rFonts w:ascii="Times New Roman" w:hAnsi="Times New Roman" w:cs="Times New Roman"/>
          <w:sz w:val="24"/>
          <w:szCs w:val="24"/>
        </w:rPr>
        <w:t xml:space="preserve"> собственником   жилого </w:t>
      </w:r>
      <w:r w:rsidRPr="00426C87">
        <w:rPr>
          <w:rFonts w:ascii="Times New Roman" w:hAnsi="Times New Roman" w:cs="Times New Roman"/>
          <w:sz w:val="24"/>
          <w:szCs w:val="24"/>
        </w:rPr>
        <w:t xml:space="preserve">помещения  N </w:t>
      </w:r>
      <w:r w:rsidR="00713161" w:rsidRPr="0016742F">
        <w:rPr>
          <w:rFonts w:ascii="Times New Roman" w:hAnsi="Times New Roman" w:cs="Times New Roman"/>
          <w:b/>
          <w:i/>
          <w:sz w:val="24"/>
          <w:szCs w:val="24"/>
          <w:u w:val="single"/>
        </w:rPr>
        <w:t>17</w:t>
      </w:r>
      <w:r w:rsidRPr="00426C87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6C87">
        <w:rPr>
          <w:rFonts w:ascii="Times New Roman" w:hAnsi="Times New Roman" w:cs="Times New Roman"/>
          <w:sz w:val="24"/>
          <w:szCs w:val="24"/>
        </w:rPr>
        <w:t xml:space="preserve">многоквартирном доме, расположенном по адресу: </w:t>
      </w:r>
      <w:proofErr w:type="gramStart"/>
      <w:r>
        <w:rPr>
          <w:rFonts w:ascii="Times New Roman" w:hAnsi="Times New Roman" w:cs="Times New Roman"/>
          <w:sz w:val="24"/>
          <w:szCs w:val="24"/>
        </w:rPr>
        <w:t>РМ, г. Темников ул.</w:t>
      </w:r>
      <w:r w:rsidR="0071316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13161" w:rsidRPr="0016742F">
        <w:rPr>
          <w:rFonts w:ascii="Times New Roman" w:hAnsi="Times New Roman" w:cs="Times New Roman"/>
          <w:b/>
          <w:i/>
          <w:sz w:val="24"/>
          <w:szCs w:val="24"/>
          <w:u w:val="single"/>
        </w:rPr>
        <w:t>Бараева, д. 1</w:t>
      </w:r>
      <w:r>
        <w:rPr>
          <w:rFonts w:ascii="Times New Roman" w:hAnsi="Times New Roman" w:cs="Times New Roman"/>
          <w:sz w:val="24"/>
          <w:szCs w:val="24"/>
        </w:rPr>
        <w:t xml:space="preserve"> общей площадью </w:t>
      </w:r>
      <w:r w:rsidR="00713161" w:rsidRPr="0016742F">
        <w:rPr>
          <w:rFonts w:ascii="Times New Roman" w:hAnsi="Times New Roman" w:cs="Times New Roman"/>
          <w:b/>
          <w:i/>
          <w:sz w:val="24"/>
          <w:szCs w:val="24"/>
          <w:u w:val="single"/>
        </w:rPr>
        <w:t>1913,3</w:t>
      </w:r>
      <w:r>
        <w:rPr>
          <w:rFonts w:ascii="Times New Roman" w:hAnsi="Times New Roman" w:cs="Times New Roman"/>
          <w:sz w:val="24"/>
          <w:szCs w:val="24"/>
        </w:rPr>
        <w:t xml:space="preserve"> кв.м., </w:t>
      </w:r>
      <w:r w:rsidRPr="00426C87">
        <w:rPr>
          <w:rFonts w:ascii="Times New Roman" w:hAnsi="Times New Roman" w:cs="Times New Roman"/>
          <w:sz w:val="24"/>
          <w:szCs w:val="24"/>
        </w:rPr>
        <w:t>(далее - "Многоквартирный дом"),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6C87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713161" w:rsidRPr="0016742F">
        <w:rPr>
          <w:rFonts w:ascii="Times New Roman" w:hAnsi="Times New Roman" w:cs="Times New Roman"/>
          <w:b/>
          <w:i/>
          <w:sz w:val="24"/>
          <w:szCs w:val="24"/>
          <w:u w:val="single"/>
        </w:rPr>
        <w:t>Свидетельства о государственной регистрации права</w:t>
      </w:r>
      <w:r w:rsidRPr="00426C87">
        <w:rPr>
          <w:rFonts w:ascii="Times New Roman" w:hAnsi="Times New Roman" w:cs="Times New Roman"/>
          <w:sz w:val="24"/>
          <w:szCs w:val="24"/>
        </w:rPr>
        <w:t xml:space="preserve"> N </w:t>
      </w:r>
      <w:r w:rsidR="00713161" w:rsidRPr="0016742F">
        <w:rPr>
          <w:rFonts w:ascii="Times New Roman" w:hAnsi="Times New Roman" w:cs="Times New Roman"/>
          <w:b/>
          <w:i/>
          <w:sz w:val="24"/>
          <w:szCs w:val="24"/>
          <w:u w:val="single"/>
        </w:rPr>
        <w:t>ХХХ</w:t>
      </w:r>
      <w:r w:rsidRPr="00426C87">
        <w:rPr>
          <w:rFonts w:ascii="Times New Roman" w:hAnsi="Times New Roman" w:cs="Times New Roman"/>
          <w:sz w:val="24"/>
          <w:szCs w:val="24"/>
        </w:rPr>
        <w:t xml:space="preserve">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742F">
        <w:rPr>
          <w:rFonts w:ascii="Times New Roman" w:hAnsi="Times New Roman" w:cs="Times New Roman"/>
          <w:b/>
          <w:i/>
          <w:sz w:val="24"/>
          <w:szCs w:val="24"/>
          <w:u w:val="single"/>
        </w:rPr>
        <w:t>"</w:t>
      </w:r>
      <w:r w:rsidR="00713161" w:rsidRPr="0016742F">
        <w:rPr>
          <w:rFonts w:ascii="Times New Roman" w:hAnsi="Times New Roman" w:cs="Times New Roman"/>
          <w:b/>
          <w:i/>
          <w:sz w:val="24"/>
          <w:szCs w:val="24"/>
          <w:u w:val="single"/>
        </w:rPr>
        <w:t>ХХХ</w:t>
      </w:r>
      <w:r w:rsidRPr="0016742F">
        <w:rPr>
          <w:rFonts w:ascii="Times New Roman" w:hAnsi="Times New Roman" w:cs="Times New Roman"/>
          <w:b/>
          <w:i/>
          <w:sz w:val="24"/>
          <w:szCs w:val="24"/>
          <w:u w:val="single"/>
        </w:rPr>
        <w:t>"</w:t>
      </w:r>
      <w:r w:rsidR="00713161" w:rsidRPr="0016742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ХХХ</w:t>
      </w:r>
      <w:r w:rsidRPr="0016742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713161" w:rsidRPr="0016742F">
        <w:rPr>
          <w:rFonts w:ascii="Times New Roman" w:hAnsi="Times New Roman" w:cs="Times New Roman"/>
          <w:b/>
          <w:i/>
          <w:sz w:val="24"/>
          <w:szCs w:val="24"/>
          <w:u w:val="single"/>
        </w:rPr>
        <w:t>ХХХХ</w:t>
      </w:r>
      <w:r w:rsidRPr="00426C87">
        <w:rPr>
          <w:rFonts w:ascii="Times New Roman" w:hAnsi="Times New Roman" w:cs="Times New Roman"/>
          <w:sz w:val="24"/>
          <w:szCs w:val="24"/>
        </w:rPr>
        <w:t xml:space="preserve"> г., выданного </w:t>
      </w:r>
      <w:r w:rsidR="00713161" w:rsidRPr="0016742F">
        <w:rPr>
          <w:rFonts w:ascii="Times New Roman" w:hAnsi="Times New Roman" w:cs="Times New Roman"/>
          <w:b/>
          <w:i/>
          <w:sz w:val="24"/>
          <w:szCs w:val="24"/>
          <w:u w:val="single"/>
        </w:rPr>
        <w:t>ХХХХ</w:t>
      </w:r>
      <w:r w:rsidRPr="00426C8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6C87">
        <w:rPr>
          <w:rFonts w:ascii="Times New Roman" w:hAnsi="Times New Roman" w:cs="Times New Roman"/>
          <w:sz w:val="24"/>
          <w:szCs w:val="24"/>
        </w:rPr>
        <w:t>именуем__ в дальнейшем "Собственник", с другой стороны, совместно именуемые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6C87">
        <w:rPr>
          <w:rFonts w:ascii="Times New Roman" w:hAnsi="Times New Roman" w:cs="Times New Roman"/>
          <w:sz w:val="24"/>
          <w:szCs w:val="24"/>
        </w:rPr>
        <w:t>"Стороны", руководствуясь ст.162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6C87">
        <w:rPr>
          <w:rFonts w:ascii="Times New Roman" w:hAnsi="Times New Roman" w:cs="Times New Roman"/>
          <w:sz w:val="24"/>
          <w:szCs w:val="24"/>
        </w:rPr>
        <w:t xml:space="preserve"> Жилищного  кодекса 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6C87">
        <w:rPr>
          <w:rFonts w:ascii="Times New Roman" w:hAnsi="Times New Roman" w:cs="Times New Roman"/>
          <w:sz w:val="24"/>
          <w:szCs w:val="24"/>
        </w:rPr>
        <w:t>Федерации, Постановлением Правительства Российской Фе</w:t>
      </w:r>
      <w:r>
        <w:rPr>
          <w:rFonts w:ascii="Times New Roman" w:hAnsi="Times New Roman" w:cs="Times New Roman"/>
          <w:sz w:val="24"/>
          <w:szCs w:val="24"/>
        </w:rPr>
        <w:t xml:space="preserve">дерации от </w:t>
      </w:r>
      <w:r w:rsidRPr="00426C87">
        <w:rPr>
          <w:rFonts w:ascii="Times New Roman" w:hAnsi="Times New Roman" w:cs="Times New Roman"/>
          <w:sz w:val="24"/>
          <w:szCs w:val="24"/>
        </w:rPr>
        <w:t>13.08.2006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6C87">
        <w:rPr>
          <w:rFonts w:ascii="Times New Roman" w:hAnsi="Times New Roman" w:cs="Times New Roman"/>
          <w:sz w:val="24"/>
          <w:szCs w:val="24"/>
        </w:rPr>
        <w:t>N 491 "Об утверждении Правил содержания</w:t>
      </w:r>
      <w:proofErr w:type="gramEnd"/>
      <w:r w:rsidRPr="00426C8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26C87">
        <w:rPr>
          <w:rFonts w:ascii="Times New Roman" w:hAnsi="Times New Roman" w:cs="Times New Roman"/>
          <w:sz w:val="24"/>
          <w:szCs w:val="24"/>
        </w:rPr>
        <w:t>общего имущества в  многоквартирном</w:t>
      </w:r>
      <w:r>
        <w:rPr>
          <w:rFonts w:ascii="Times New Roman" w:hAnsi="Times New Roman" w:cs="Times New Roman"/>
          <w:sz w:val="24"/>
          <w:szCs w:val="24"/>
        </w:rPr>
        <w:t xml:space="preserve"> доме и </w:t>
      </w:r>
      <w:r w:rsidRPr="00426C87">
        <w:rPr>
          <w:rFonts w:ascii="Times New Roman" w:hAnsi="Times New Roman" w:cs="Times New Roman"/>
          <w:sz w:val="24"/>
          <w:szCs w:val="24"/>
        </w:rPr>
        <w:t>правил  изменения размера платы за содержание и ремонт жилого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6C87">
        <w:rPr>
          <w:rFonts w:ascii="Times New Roman" w:hAnsi="Times New Roman" w:cs="Times New Roman"/>
          <w:sz w:val="24"/>
          <w:szCs w:val="24"/>
        </w:rPr>
        <w:t xml:space="preserve">помещения в случае оказания услуг и выполнения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6C87">
        <w:rPr>
          <w:rFonts w:ascii="Times New Roman" w:hAnsi="Times New Roman" w:cs="Times New Roman"/>
          <w:sz w:val="24"/>
          <w:szCs w:val="24"/>
        </w:rPr>
        <w:t>работ  по управлению,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6C87">
        <w:rPr>
          <w:rFonts w:ascii="Times New Roman" w:hAnsi="Times New Roman" w:cs="Times New Roman"/>
          <w:sz w:val="24"/>
          <w:szCs w:val="24"/>
        </w:rPr>
        <w:t>содержанию и ремонту общего имущества в многоквартирном доме  ненадлежащего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6C87">
        <w:rPr>
          <w:rFonts w:ascii="Times New Roman" w:hAnsi="Times New Roman" w:cs="Times New Roman"/>
          <w:sz w:val="24"/>
          <w:szCs w:val="24"/>
        </w:rPr>
        <w:t>качества   и    (или)    с   перерывами, превышающими установленную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6C87">
        <w:rPr>
          <w:rFonts w:ascii="Times New Roman" w:hAnsi="Times New Roman" w:cs="Times New Roman"/>
          <w:sz w:val="24"/>
          <w:szCs w:val="24"/>
        </w:rPr>
        <w:t>продолжительност</w:t>
      </w:r>
      <w:r>
        <w:rPr>
          <w:rFonts w:ascii="Times New Roman" w:hAnsi="Times New Roman" w:cs="Times New Roman"/>
          <w:sz w:val="24"/>
          <w:szCs w:val="24"/>
        </w:rPr>
        <w:t xml:space="preserve">ь", </w:t>
      </w:r>
      <w:r w:rsidRPr="00426C87">
        <w:rPr>
          <w:rFonts w:ascii="Times New Roman" w:hAnsi="Times New Roman" w:cs="Times New Roman"/>
          <w:sz w:val="24"/>
          <w:szCs w:val="24"/>
        </w:rPr>
        <w:t>Постановлением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6C87">
        <w:rPr>
          <w:rFonts w:ascii="Times New Roman" w:hAnsi="Times New Roman" w:cs="Times New Roman"/>
          <w:sz w:val="24"/>
          <w:szCs w:val="24"/>
        </w:rPr>
        <w:t>Правительства Российской Федерации от  23.09.2010 N 731  "Об утверждении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6C87">
        <w:rPr>
          <w:rFonts w:ascii="Times New Roman" w:hAnsi="Times New Roman" w:cs="Times New Roman"/>
          <w:sz w:val="24"/>
          <w:szCs w:val="24"/>
        </w:rPr>
        <w:t>стандарта раскрытия информации организациями, осуществляющими 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6C87">
        <w:rPr>
          <w:rFonts w:ascii="Times New Roman" w:hAnsi="Times New Roman" w:cs="Times New Roman"/>
          <w:sz w:val="24"/>
          <w:szCs w:val="24"/>
        </w:rPr>
        <w:t>в сфере</w:t>
      </w:r>
      <w:proofErr w:type="gramEnd"/>
      <w:r w:rsidRPr="00426C87">
        <w:rPr>
          <w:rFonts w:ascii="Times New Roman" w:hAnsi="Times New Roman" w:cs="Times New Roman"/>
          <w:sz w:val="24"/>
          <w:szCs w:val="24"/>
        </w:rPr>
        <w:t xml:space="preserve"> управления многоквартирными домами", заключили настоящий 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6C87">
        <w:rPr>
          <w:rFonts w:ascii="Times New Roman" w:hAnsi="Times New Roman" w:cs="Times New Roman"/>
          <w:sz w:val="24"/>
          <w:szCs w:val="24"/>
        </w:rPr>
        <w:t>о нижеследующем:</w:t>
      </w:r>
    </w:p>
    <w:p w:rsidR="00A07EA6" w:rsidRPr="00426C87" w:rsidRDefault="00A07EA6" w:rsidP="00A07E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07EA6" w:rsidRPr="00D6678C" w:rsidRDefault="00A07EA6" w:rsidP="00A07EA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678C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A07EA6" w:rsidRPr="00426C87" w:rsidRDefault="00A07EA6" w:rsidP="00A07E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07EA6" w:rsidRPr="00426C87" w:rsidRDefault="00A07EA6" w:rsidP="00A07E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50"/>
      <w:bookmarkEnd w:id="0"/>
      <w:r w:rsidRPr="00426C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26C87">
        <w:rPr>
          <w:rFonts w:ascii="Times New Roman" w:hAnsi="Times New Roman" w:cs="Times New Roman"/>
          <w:sz w:val="24"/>
          <w:szCs w:val="24"/>
        </w:rPr>
        <w:t xml:space="preserve">  1.1. Настоящий  Договор  заключен  на основании решения общего собрания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6C87">
        <w:rPr>
          <w:rFonts w:ascii="Times New Roman" w:hAnsi="Times New Roman" w:cs="Times New Roman"/>
          <w:sz w:val="24"/>
          <w:szCs w:val="24"/>
        </w:rPr>
        <w:t>Собственников    помещений    в   многоквартирном    доме    (протокол  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742F">
        <w:rPr>
          <w:rFonts w:ascii="Times New Roman" w:hAnsi="Times New Roman" w:cs="Times New Roman"/>
          <w:i/>
          <w:sz w:val="24"/>
          <w:szCs w:val="24"/>
        </w:rPr>
        <w:t>"</w:t>
      </w:r>
      <w:r w:rsidR="00713161" w:rsidRPr="0016742F">
        <w:rPr>
          <w:rFonts w:ascii="Times New Roman" w:hAnsi="Times New Roman" w:cs="Times New Roman"/>
          <w:b/>
          <w:i/>
          <w:sz w:val="24"/>
          <w:szCs w:val="24"/>
          <w:u w:val="single"/>
        </w:rPr>
        <w:t>ХХ</w:t>
      </w:r>
      <w:r w:rsidRPr="0016742F">
        <w:rPr>
          <w:rFonts w:ascii="Times New Roman" w:hAnsi="Times New Roman" w:cs="Times New Roman"/>
          <w:b/>
          <w:i/>
          <w:sz w:val="24"/>
          <w:szCs w:val="24"/>
          <w:u w:val="single"/>
        </w:rPr>
        <w:t>"</w:t>
      </w:r>
      <w:r w:rsidR="00713161" w:rsidRPr="0016742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ХХХ</w:t>
      </w:r>
      <w:r w:rsidRPr="0016742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713161" w:rsidRPr="0016742F">
        <w:rPr>
          <w:rFonts w:ascii="Times New Roman" w:hAnsi="Times New Roman" w:cs="Times New Roman"/>
          <w:b/>
          <w:i/>
          <w:sz w:val="24"/>
          <w:szCs w:val="24"/>
          <w:u w:val="single"/>
        </w:rPr>
        <w:t>ХХХХ</w:t>
      </w:r>
      <w:r w:rsidRPr="00426C87">
        <w:rPr>
          <w:rFonts w:ascii="Times New Roman" w:hAnsi="Times New Roman" w:cs="Times New Roman"/>
          <w:sz w:val="24"/>
          <w:szCs w:val="24"/>
        </w:rPr>
        <w:t xml:space="preserve"> г. N </w:t>
      </w:r>
      <w:r w:rsidR="00713161" w:rsidRPr="0016742F">
        <w:rPr>
          <w:rFonts w:ascii="Times New Roman" w:hAnsi="Times New Roman" w:cs="Times New Roman"/>
          <w:b/>
          <w:i/>
          <w:sz w:val="24"/>
          <w:szCs w:val="24"/>
          <w:u w:val="single"/>
        </w:rPr>
        <w:t>ХХ</w:t>
      </w:r>
      <w:r w:rsidRPr="00426C87">
        <w:rPr>
          <w:rFonts w:ascii="Times New Roman" w:hAnsi="Times New Roman" w:cs="Times New Roman"/>
          <w:sz w:val="24"/>
          <w:szCs w:val="24"/>
        </w:rPr>
        <w:t xml:space="preserve">), хранящегося </w:t>
      </w:r>
      <w:r w:rsidR="00713161" w:rsidRPr="00713161">
        <w:rPr>
          <w:rFonts w:ascii="Times New Roman" w:hAnsi="Times New Roman" w:cs="Times New Roman"/>
          <w:b/>
          <w:i/>
          <w:sz w:val="24"/>
          <w:szCs w:val="24"/>
          <w:u w:val="single"/>
        </w:rPr>
        <w:t>в ООО «Коммунальник»</w:t>
      </w:r>
    </w:p>
    <w:p w:rsidR="00A07EA6" w:rsidRDefault="00A07EA6" w:rsidP="00A07EA6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  <w:r w:rsidRPr="00D6678C">
        <w:rPr>
          <w:rFonts w:ascii="Times New Roman" w:hAnsi="Times New Roman" w:cs="Times New Roman"/>
        </w:rPr>
        <w:t>(указать место хранения протокола  в соответствии с решением общего собрания Собственников)</w:t>
      </w:r>
    </w:p>
    <w:p w:rsidR="00A07EA6" w:rsidRPr="00D6678C" w:rsidRDefault="00A07EA6" w:rsidP="00A07EA6">
      <w:pPr>
        <w:pStyle w:val="ConsPlusNonformat"/>
        <w:jc w:val="center"/>
        <w:rPr>
          <w:rFonts w:ascii="Times New Roman" w:hAnsi="Times New Roman" w:cs="Times New Roman"/>
        </w:rPr>
      </w:pPr>
    </w:p>
    <w:p w:rsidR="00A07EA6" w:rsidRPr="00426C87" w:rsidRDefault="00A07EA6" w:rsidP="00A07E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87">
        <w:rPr>
          <w:rFonts w:ascii="Times New Roman" w:hAnsi="Times New Roman" w:cs="Times New Roman"/>
          <w:sz w:val="24"/>
          <w:szCs w:val="24"/>
        </w:rPr>
        <w:t>1.2. Условия настоящего Договора являются одинаковыми для всех Собственников помещений в многоквартирном доме и определены в соответствии с п. 1.1 настоящего Договора.</w:t>
      </w:r>
    </w:p>
    <w:p w:rsidR="00A07EA6" w:rsidRDefault="00A07EA6" w:rsidP="00A07E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87">
        <w:rPr>
          <w:rFonts w:ascii="Times New Roman" w:hAnsi="Times New Roman" w:cs="Times New Roman"/>
          <w:sz w:val="24"/>
          <w:szCs w:val="24"/>
        </w:rPr>
        <w:t xml:space="preserve">1.3. </w:t>
      </w:r>
      <w:proofErr w:type="gramStart"/>
      <w:r w:rsidRPr="00426C87">
        <w:rPr>
          <w:rFonts w:ascii="Times New Roman" w:hAnsi="Times New Roman" w:cs="Times New Roman"/>
          <w:sz w:val="24"/>
          <w:szCs w:val="24"/>
        </w:rPr>
        <w:t>При выполнении условий настоящего Договора Стороны руководствуются Конституцией Российской Федерации, Гражданским кодексом Российской Федерации, Жилищным кодексом Российской Федерации, Правилами содержания общего имущества в многоквартирном доме и Правилами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</w:t>
      </w:r>
      <w:proofErr w:type="gramEnd"/>
      <w:r w:rsidRPr="00426C87">
        <w:rPr>
          <w:rFonts w:ascii="Times New Roman" w:hAnsi="Times New Roman" w:cs="Times New Roman"/>
          <w:sz w:val="24"/>
          <w:szCs w:val="24"/>
        </w:rPr>
        <w:t xml:space="preserve"> установленную продолжительность, утвержденными Постановлением Правительства Российской Федерации от 13.08.2006 N 491, иными положениями гражданского и жилищного законодательства Российской Федерации.</w:t>
      </w:r>
    </w:p>
    <w:p w:rsidR="00A07EA6" w:rsidRPr="00426C87" w:rsidRDefault="00A07EA6" w:rsidP="00A07E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7EA6" w:rsidRPr="00D6678C" w:rsidRDefault="00A07EA6" w:rsidP="00A07EA6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6678C">
        <w:rPr>
          <w:rFonts w:ascii="Times New Roman" w:hAnsi="Times New Roman" w:cs="Times New Roman"/>
          <w:b/>
          <w:sz w:val="24"/>
          <w:szCs w:val="24"/>
        </w:rPr>
        <w:t>2. ПРЕДМЕТ ДОГОВОРА</w:t>
      </w:r>
    </w:p>
    <w:p w:rsidR="00A07EA6" w:rsidRPr="00426C87" w:rsidRDefault="00A07EA6" w:rsidP="00A07E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7EA6" w:rsidRPr="00426C87" w:rsidRDefault="00A07EA6" w:rsidP="00A07E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61"/>
      <w:bookmarkEnd w:id="1"/>
      <w:r w:rsidRPr="00426C87">
        <w:rPr>
          <w:rFonts w:ascii="Times New Roman" w:hAnsi="Times New Roman" w:cs="Times New Roman"/>
          <w:sz w:val="24"/>
          <w:szCs w:val="24"/>
        </w:rPr>
        <w:t>2.1. Цель настоящего Договора - обеспечение благоприятных и безопасных условий проживания Собственника, надлежащее содержание общего им</w:t>
      </w:r>
      <w:r>
        <w:rPr>
          <w:rFonts w:ascii="Times New Roman" w:hAnsi="Times New Roman" w:cs="Times New Roman"/>
          <w:sz w:val="24"/>
          <w:szCs w:val="24"/>
        </w:rPr>
        <w:t xml:space="preserve">ущества в Многоквартирном доме  и </w:t>
      </w:r>
      <w:r w:rsidRPr="00426C87">
        <w:rPr>
          <w:rFonts w:ascii="Times New Roman" w:hAnsi="Times New Roman" w:cs="Times New Roman"/>
          <w:sz w:val="24"/>
          <w:szCs w:val="24"/>
        </w:rPr>
        <w:t>предоставление иных услуг Собственнику, а также членам семьи Собственника.</w:t>
      </w:r>
    </w:p>
    <w:p w:rsidR="00A07EA6" w:rsidRDefault="00A07EA6" w:rsidP="00A07E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87">
        <w:rPr>
          <w:rFonts w:ascii="Times New Roman" w:hAnsi="Times New Roman" w:cs="Times New Roman"/>
          <w:sz w:val="24"/>
          <w:szCs w:val="24"/>
        </w:rPr>
        <w:t xml:space="preserve">2.2. Управляющая организация по </w:t>
      </w:r>
      <w:r>
        <w:rPr>
          <w:rFonts w:ascii="Times New Roman" w:hAnsi="Times New Roman" w:cs="Times New Roman"/>
          <w:sz w:val="24"/>
          <w:szCs w:val="24"/>
        </w:rPr>
        <w:t>мере необходимости</w:t>
      </w:r>
      <w:r w:rsidRPr="00426C87">
        <w:rPr>
          <w:rFonts w:ascii="Times New Roman" w:hAnsi="Times New Roman" w:cs="Times New Roman"/>
          <w:sz w:val="24"/>
          <w:szCs w:val="24"/>
        </w:rPr>
        <w:t xml:space="preserve"> обязуется оказывать услуги и выполнять работы по надлежащему содержанию и ремонту общего имущества в Многоквартирном доме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07EA6" w:rsidRPr="00426C87" w:rsidRDefault="00A07EA6" w:rsidP="00A07E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87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26C87">
        <w:rPr>
          <w:rFonts w:ascii="Times New Roman" w:hAnsi="Times New Roman" w:cs="Times New Roman"/>
          <w:sz w:val="24"/>
          <w:szCs w:val="24"/>
        </w:rPr>
        <w:t>. Характеристика Многоквартирного дома на момент заключения Договора:</w:t>
      </w:r>
    </w:p>
    <w:p w:rsidR="00A07EA6" w:rsidRPr="00426C87" w:rsidRDefault="00A07EA6" w:rsidP="00A07E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87">
        <w:rPr>
          <w:rFonts w:ascii="Times New Roman" w:hAnsi="Times New Roman" w:cs="Times New Roman"/>
          <w:sz w:val="24"/>
          <w:szCs w:val="24"/>
        </w:rPr>
        <w:t xml:space="preserve">а) адрес Многоквартирного дома: </w:t>
      </w:r>
      <w:r w:rsidR="0016742F">
        <w:rPr>
          <w:rFonts w:ascii="Times New Roman" w:hAnsi="Times New Roman" w:cs="Times New Roman"/>
          <w:b/>
          <w:i/>
          <w:sz w:val="24"/>
          <w:szCs w:val="24"/>
          <w:u w:val="single"/>
        </w:rPr>
        <w:t>г. Темников, ул. Бараева, д. 1</w:t>
      </w:r>
      <w:proofErr w:type="gramStart"/>
      <w:r w:rsidR="0016742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426C87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A07EA6" w:rsidRPr="00426C87" w:rsidRDefault="00A07EA6" w:rsidP="00A07E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87">
        <w:rPr>
          <w:rFonts w:ascii="Times New Roman" w:hAnsi="Times New Roman" w:cs="Times New Roman"/>
          <w:sz w:val="24"/>
          <w:szCs w:val="24"/>
        </w:rPr>
        <w:t xml:space="preserve">б) номер технического паспорта БТИ или УНОМ </w:t>
      </w:r>
      <w:r w:rsidR="0016742F">
        <w:rPr>
          <w:rFonts w:ascii="Times New Roman" w:hAnsi="Times New Roman" w:cs="Times New Roman"/>
          <w:sz w:val="24"/>
          <w:szCs w:val="24"/>
        </w:rPr>
        <w:t>–</w:t>
      </w:r>
      <w:r w:rsidRPr="00426C87">
        <w:rPr>
          <w:rFonts w:ascii="Times New Roman" w:hAnsi="Times New Roman" w:cs="Times New Roman"/>
          <w:sz w:val="24"/>
          <w:szCs w:val="24"/>
        </w:rPr>
        <w:t xml:space="preserve"> </w:t>
      </w:r>
      <w:r w:rsidR="0016742F">
        <w:rPr>
          <w:rFonts w:ascii="Times New Roman" w:hAnsi="Times New Roman" w:cs="Times New Roman"/>
          <w:b/>
          <w:i/>
          <w:sz w:val="24"/>
          <w:szCs w:val="24"/>
          <w:u w:val="single"/>
        </w:rPr>
        <w:t>отсутствует</w:t>
      </w:r>
      <w:proofErr w:type="gramStart"/>
      <w:r w:rsidR="0016742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426C87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A07EA6" w:rsidRPr="00426C87" w:rsidRDefault="00A07EA6" w:rsidP="00A07E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87">
        <w:rPr>
          <w:rFonts w:ascii="Times New Roman" w:hAnsi="Times New Roman" w:cs="Times New Roman"/>
          <w:sz w:val="24"/>
          <w:szCs w:val="24"/>
        </w:rPr>
        <w:t xml:space="preserve">в) проект, серия, тип постройки </w:t>
      </w:r>
      <w:r w:rsidR="0016742F">
        <w:rPr>
          <w:rFonts w:ascii="Times New Roman" w:hAnsi="Times New Roman" w:cs="Times New Roman"/>
          <w:sz w:val="24"/>
          <w:szCs w:val="24"/>
        </w:rPr>
        <w:t>–</w:t>
      </w:r>
      <w:r w:rsidRPr="00426C87">
        <w:rPr>
          <w:rFonts w:ascii="Times New Roman" w:hAnsi="Times New Roman" w:cs="Times New Roman"/>
          <w:sz w:val="24"/>
          <w:szCs w:val="24"/>
        </w:rPr>
        <w:t xml:space="preserve"> </w:t>
      </w:r>
      <w:r w:rsidR="0016742F" w:rsidRPr="0016742F">
        <w:rPr>
          <w:rFonts w:ascii="Times New Roman" w:hAnsi="Times New Roman" w:cs="Times New Roman"/>
          <w:b/>
          <w:i/>
          <w:sz w:val="24"/>
          <w:szCs w:val="24"/>
          <w:u w:val="single"/>
        </w:rPr>
        <w:t>многоквартирный дом</w:t>
      </w:r>
      <w:r w:rsidRPr="00426C87">
        <w:rPr>
          <w:rFonts w:ascii="Times New Roman" w:hAnsi="Times New Roman" w:cs="Times New Roman"/>
          <w:sz w:val="24"/>
          <w:szCs w:val="24"/>
        </w:rPr>
        <w:t>;</w:t>
      </w:r>
    </w:p>
    <w:p w:rsidR="00A07EA6" w:rsidRPr="00426C87" w:rsidRDefault="00A07EA6" w:rsidP="00A07E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87">
        <w:rPr>
          <w:rFonts w:ascii="Times New Roman" w:hAnsi="Times New Roman" w:cs="Times New Roman"/>
          <w:sz w:val="24"/>
          <w:szCs w:val="24"/>
        </w:rPr>
        <w:t xml:space="preserve">г) год постройки </w:t>
      </w:r>
      <w:r w:rsidR="0016742F">
        <w:rPr>
          <w:rFonts w:ascii="Times New Roman" w:hAnsi="Times New Roman" w:cs="Times New Roman"/>
          <w:sz w:val="24"/>
          <w:szCs w:val="24"/>
        </w:rPr>
        <w:t>–</w:t>
      </w:r>
      <w:r w:rsidRPr="00426C87">
        <w:rPr>
          <w:rFonts w:ascii="Times New Roman" w:hAnsi="Times New Roman" w:cs="Times New Roman"/>
          <w:sz w:val="24"/>
          <w:szCs w:val="24"/>
        </w:rPr>
        <w:t xml:space="preserve"> </w:t>
      </w:r>
      <w:r w:rsidR="0016742F">
        <w:rPr>
          <w:rFonts w:ascii="Times New Roman" w:hAnsi="Times New Roman" w:cs="Times New Roman"/>
          <w:b/>
          <w:i/>
          <w:sz w:val="24"/>
          <w:szCs w:val="24"/>
          <w:u w:val="single"/>
        </w:rPr>
        <w:t>1987</w:t>
      </w:r>
      <w:proofErr w:type="gramStart"/>
      <w:r w:rsidR="0016742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426C87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A07EA6" w:rsidRPr="00426C87" w:rsidRDefault="00A07EA6" w:rsidP="00A07E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6C8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426C87">
        <w:rPr>
          <w:rFonts w:ascii="Times New Roman" w:hAnsi="Times New Roman" w:cs="Times New Roman"/>
          <w:sz w:val="24"/>
          <w:szCs w:val="24"/>
        </w:rPr>
        <w:t xml:space="preserve">) этажность </w:t>
      </w:r>
      <w:r w:rsidR="0016742F">
        <w:rPr>
          <w:rFonts w:ascii="Times New Roman" w:hAnsi="Times New Roman" w:cs="Times New Roman"/>
          <w:sz w:val="24"/>
          <w:szCs w:val="24"/>
        </w:rPr>
        <w:t>–</w:t>
      </w:r>
      <w:r w:rsidRPr="00426C87">
        <w:rPr>
          <w:rFonts w:ascii="Times New Roman" w:hAnsi="Times New Roman" w:cs="Times New Roman"/>
          <w:sz w:val="24"/>
          <w:szCs w:val="24"/>
        </w:rPr>
        <w:t xml:space="preserve"> </w:t>
      </w:r>
      <w:r w:rsidR="0016742F">
        <w:rPr>
          <w:rFonts w:ascii="Times New Roman" w:hAnsi="Times New Roman" w:cs="Times New Roman"/>
          <w:b/>
          <w:i/>
          <w:sz w:val="24"/>
          <w:szCs w:val="24"/>
          <w:u w:val="single"/>
        </w:rPr>
        <w:t>5</w:t>
      </w:r>
      <w:proofErr w:type="gramStart"/>
      <w:r w:rsidR="0016742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426C87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A07EA6" w:rsidRPr="00426C87" w:rsidRDefault="00A07EA6" w:rsidP="00A07E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87">
        <w:rPr>
          <w:rFonts w:ascii="Times New Roman" w:hAnsi="Times New Roman" w:cs="Times New Roman"/>
          <w:sz w:val="24"/>
          <w:szCs w:val="24"/>
        </w:rPr>
        <w:t xml:space="preserve">е) количество квартир </w:t>
      </w:r>
      <w:r w:rsidR="0016742F">
        <w:rPr>
          <w:rFonts w:ascii="Times New Roman" w:hAnsi="Times New Roman" w:cs="Times New Roman"/>
          <w:sz w:val="24"/>
          <w:szCs w:val="24"/>
        </w:rPr>
        <w:t>–</w:t>
      </w:r>
      <w:r w:rsidRPr="00426C87">
        <w:rPr>
          <w:rFonts w:ascii="Times New Roman" w:hAnsi="Times New Roman" w:cs="Times New Roman"/>
          <w:sz w:val="24"/>
          <w:szCs w:val="24"/>
        </w:rPr>
        <w:t xml:space="preserve"> </w:t>
      </w:r>
      <w:r w:rsidR="0016742F" w:rsidRPr="0016742F">
        <w:rPr>
          <w:rFonts w:ascii="Times New Roman" w:hAnsi="Times New Roman" w:cs="Times New Roman"/>
          <w:b/>
          <w:i/>
          <w:sz w:val="24"/>
          <w:szCs w:val="24"/>
          <w:u w:val="single"/>
        </w:rPr>
        <w:t>30</w:t>
      </w:r>
      <w:proofErr w:type="gramStart"/>
      <w:r w:rsidR="0016742F" w:rsidRPr="0016742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426C87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426C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7EA6" w:rsidRPr="00426C87" w:rsidRDefault="00A07EA6" w:rsidP="00A07E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87">
        <w:rPr>
          <w:rFonts w:ascii="Times New Roman" w:hAnsi="Times New Roman" w:cs="Times New Roman"/>
          <w:sz w:val="24"/>
          <w:szCs w:val="24"/>
        </w:rPr>
        <w:t xml:space="preserve">ж) общая площадь </w:t>
      </w:r>
      <w:r>
        <w:rPr>
          <w:rFonts w:ascii="Times New Roman" w:hAnsi="Times New Roman" w:cs="Times New Roman"/>
          <w:sz w:val="24"/>
          <w:szCs w:val="24"/>
        </w:rPr>
        <w:t>мест общего пользования</w:t>
      </w:r>
      <w:r w:rsidRPr="00426C87">
        <w:rPr>
          <w:rFonts w:ascii="Times New Roman" w:hAnsi="Times New Roman" w:cs="Times New Roman"/>
          <w:sz w:val="24"/>
          <w:szCs w:val="24"/>
        </w:rPr>
        <w:t xml:space="preserve"> </w:t>
      </w:r>
      <w:r w:rsidR="0016742F">
        <w:rPr>
          <w:rFonts w:ascii="Times New Roman" w:hAnsi="Times New Roman" w:cs="Times New Roman"/>
          <w:sz w:val="24"/>
          <w:szCs w:val="24"/>
        </w:rPr>
        <w:t>–</w:t>
      </w:r>
      <w:r w:rsidRPr="00426C87">
        <w:rPr>
          <w:rFonts w:ascii="Times New Roman" w:hAnsi="Times New Roman" w:cs="Times New Roman"/>
          <w:sz w:val="24"/>
          <w:szCs w:val="24"/>
        </w:rPr>
        <w:t xml:space="preserve"> </w:t>
      </w:r>
      <w:r w:rsidR="0016742F" w:rsidRPr="0016742F">
        <w:rPr>
          <w:rFonts w:ascii="Times New Roman" w:hAnsi="Times New Roman" w:cs="Times New Roman"/>
          <w:b/>
          <w:i/>
          <w:sz w:val="24"/>
          <w:szCs w:val="24"/>
          <w:u w:val="single"/>
        </w:rPr>
        <w:t>455,90</w:t>
      </w:r>
      <w:r w:rsidRPr="00426C87">
        <w:rPr>
          <w:rFonts w:ascii="Times New Roman" w:hAnsi="Times New Roman" w:cs="Times New Roman"/>
          <w:sz w:val="24"/>
          <w:szCs w:val="24"/>
        </w:rPr>
        <w:t xml:space="preserve"> кв. м;</w:t>
      </w:r>
    </w:p>
    <w:p w:rsidR="00A07EA6" w:rsidRPr="00426C87" w:rsidRDefault="00A07EA6" w:rsidP="00A07E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6C87">
        <w:rPr>
          <w:rFonts w:ascii="Times New Roman" w:hAnsi="Times New Roman" w:cs="Times New Roman"/>
          <w:sz w:val="24"/>
          <w:szCs w:val="24"/>
        </w:rPr>
        <w:lastRenderedPageBreak/>
        <w:t>з</w:t>
      </w:r>
      <w:proofErr w:type="spellEnd"/>
      <w:r w:rsidRPr="00426C87">
        <w:rPr>
          <w:rFonts w:ascii="Times New Roman" w:hAnsi="Times New Roman" w:cs="Times New Roman"/>
          <w:sz w:val="24"/>
          <w:szCs w:val="24"/>
        </w:rPr>
        <w:t xml:space="preserve">) общая площадь жилых помещений </w:t>
      </w:r>
      <w:r w:rsidR="0016742F">
        <w:rPr>
          <w:rFonts w:ascii="Times New Roman" w:hAnsi="Times New Roman" w:cs="Times New Roman"/>
          <w:sz w:val="24"/>
          <w:szCs w:val="24"/>
        </w:rPr>
        <w:t>–</w:t>
      </w:r>
      <w:r w:rsidRPr="00426C87">
        <w:rPr>
          <w:rFonts w:ascii="Times New Roman" w:hAnsi="Times New Roman" w:cs="Times New Roman"/>
          <w:sz w:val="24"/>
          <w:szCs w:val="24"/>
        </w:rPr>
        <w:t xml:space="preserve"> </w:t>
      </w:r>
      <w:r w:rsidR="0016742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1457,40 </w:t>
      </w:r>
      <w:r w:rsidRPr="00426C87">
        <w:rPr>
          <w:rFonts w:ascii="Times New Roman" w:hAnsi="Times New Roman" w:cs="Times New Roman"/>
          <w:sz w:val="24"/>
          <w:szCs w:val="24"/>
        </w:rPr>
        <w:t xml:space="preserve"> кв. м;</w:t>
      </w:r>
    </w:p>
    <w:p w:rsidR="00A07EA6" w:rsidRPr="00426C87" w:rsidRDefault="00A07EA6" w:rsidP="00A07E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87">
        <w:rPr>
          <w:rFonts w:ascii="Times New Roman" w:hAnsi="Times New Roman" w:cs="Times New Roman"/>
          <w:sz w:val="24"/>
          <w:szCs w:val="24"/>
        </w:rPr>
        <w:t xml:space="preserve">и) общая площадь нежилых помещений </w:t>
      </w:r>
      <w:r w:rsidR="0016742F">
        <w:rPr>
          <w:rFonts w:ascii="Times New Roman" w:hAnsi="Times New Roman" w:cs="Times New Roman"/>
          <w:sz w:val="24"/>
          <w:szCs w:val="24"/>
        </w:rPr>
        <w:t>–</w:t>
      </w:r>
      <w:r w:rsidRPr="00426C87">
        <w:rPr>
          <w:rFonts w:ascii="Times New Roman" w:hAnsi="Times New Roman" w:cs="Times New Roman"/>
          <w:sz w:val="24"/>
          <w:szCs w:val="24"/>
        </w:rPr>
        <w:t xml:space="preserve"> </w:t>
      </w:r>
      <w:r w:rsidR="0016742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0 </w:t>
      </w:r>
      <w:r w:rsidRPr="00426C87">
        <w:rPr>
          <w:rFonts w:ascii="Times New Roman" w:hAnsi="Times New Roman" w:cs="Times New Roman"/>
          <w:sz w:val="24"/>
          <w:szCs w:val="24"/>
        </w:rPr>
        <w:t xml:space="preserve"> кв. м;</w:t>
      </w:r>
    </w:p>
    <w:p w:rsidR="00A07EA6" w:rsidRPr="00426C87" w:rsidRDefault="00A07EA6" w:rsidP="00A07E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87">
        <w:rPr>
          <w:rFonts w:ascii="Times New Roman" w:hAnsi="Times New Roman" w:cs="Times New Roman"/>
          <w:sz w:val="24"/>
          <w:szCs w:val="24"/>
        </w:rPr>
        <w:t xml:space="preserve">к) степень износа по данным государственного технического учета </w:t>
      </w:r>
      <w:r w:rsidR="0016742F">
        <w:rPr>
          <w:rFonts w:ascii="Times New Roman" w:hAnsi="Times New Roman" w:cs="Times New Roman"/>
          <w:sz w:val="24"/>
          <w:szCs w:val="24"/>
        </w:rPr>
        <w:t>–</w:t>
      </w:r>
      <w:r w:rsidRPr="00426C87">
        <w:rPr>
          <w:rFonts w:ascii="Times New Roman" w:hAnsi="Times New Roman" w:cs="Times New Roman"/>
          <w:sz w:val="24"/>
          <w:szCs w:val="24"/>
        </w:rPr>
        <w:t xml:space="preserve"> </w:t>
      </w:r>
      <w:r w:rsidR="0016742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20 </w:t>
      </w:r>
      <w:r w:rsidRPr="00426C87">
        <w:rPr>
          <w:rFonts w:ascii="Times New Roman" w:hAnsi="Times New Roman" w:cs="Times New Roman"/>
          <w:sz w:val="24"/>
          <w:szCs w:val="24"/>
        </w:rPr>
        <w:t>%;</w:t>
      </w:r>
    </w:p>
    <w:p w:rsidR="00A07EA6" w:rsidRPr="00426C87" w:rsidRDefault="00A07EA6" w:rsidP="00A07E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87">
        <w:rPr>
          <w:rFonts w:ascii="Times New Roman" w:hAnsi="Times New Roman" w:cs="Times New Roman"/>
          <w:sz w:val="24"/>
          <w:szCs w:val="24"/>
        </w:rPr>
        <w:t xml:space="preserve">л) год последнего комплексного капитального ремонта </w:t>
      </w:r>
      <w:r w:rsidR="0016742F">
        <w:rPr>
          <w:rFonts w:ascii="Times New Roman" w:hAnsi="Times New Roman" w:cs="Times New Roman"/>
          <w:sz w:val="24"/>
          <w:szCs w:val="24"/>
        </w:rPr>
        <w:t>–</w:t>
      </w:r>
      <w:r w:rsidRPr="00426C87">
        <w:rPr>
          <w:rFonts w:ascii="Times New Roman" w:hAnsi="Times New Roman" w:cs="Times New Roman"/>
          <w:sz w:val="24"/>
          <w:szCs w:val="24"/>
        </w:rPr>
        <w:t xml:space="preserve"> </w:t>
      </w:r>
      <w:r w:rsidR="0016742F">
        <w:rPr>
          <w:rFonts w:ascii="Times New Roman" w:hAnsi="Times New Roman" w:cs="Times New Roman"/>
          <w:b/>
          <w:i/>
          <w:sz w:val="24"/>
          <w:szCs w:val="24"/>
          <w:u w:val="single"/>
        </w:rPr>
        <w:t>не проводился</w:t>
      </w:r>
      <w:proofErr w:type="gramStart"/>
      <w:r w:rsidR="0016742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426C87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A07EA6" w:rsidRDefault="00A07EA6" w:rsidP="00A07E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7EA6" w:rsidRPr="00426C87" w:rsidRDefault="00A07EA6" w:rsidP="00A07E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</w:t>
      </w:r>
      <w:r w:rsidRPr="00426C87">
        <w:rPr>
          <w:rFonts w:ascii="Times New Roman" w:hAnsi="Times New Roman" w:cs="Times New Roman"/>
          <w:sz w:val="24"/>
          <w:szCs w:val="24"/>
        </w:rPr>
        <w:t>. Заключение настоящего Договора не влечет перехода права собственности на помещения в Многоквартирном доме и объекты общего имущества в нем, а также права на распоряжение общим имуществом собственников помещений, за исключением случаев, указанных в данном Договоре.</w:t>
      </w:r>
    </w:p>
    <w:p w:rsidR="00A07EA6" w:rsidRPr="00426C87" w:rsidRDefault="00A07EA6" w:rsidP="00A07E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7EA6" w:rsidRPr="002229D0" w:rsidRDefault="00A07EA6" w:rsidP="00A07EA6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229D0">
        <w:rPr>
          <w:rFonts w:ascii="Times New Roman" w:hAnsi="Times New Roman" w:cs="Times New Roman"/>
          <w:b/>
          <w:sz w:val="24"/>
          <w:szCs w:val="24"/>
        </w:rPr>
        <w:t>3. ПРАВА И ОБЯЗАННОСТИ СТОРОН</w:t>
      </w:r>
    </w:p>
    <w:p w:rsidR="00A07EA6" w:rsidRPr="00426C87" w:rsidRDefault="00A07EA6" w:rsidP="00A07E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7EA6" w:rsidRDefault="00A07EA6" w:rsidP="00A07EA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264A">
        <w:rPr>
          <w:rFonts w:ascii="Times New Roman" w:hAnsi="Times New Roman" w:cs="Times New Roman"/>
          <w:b/>
          <w:sz w:val="24"/>
          <w:szCs w:val="24"/>
        </w:rPr>
        <w:t>3.1. Управляющая организация обязана:</w:t>
      </w:r>
    </w:p>
    <w:p w:rsidR="00A07EA6" w:rsidRDefault="00A07EA6" w:rsidP="00A07E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013">
        <w:rPr>
          <w:rFonts w:ascii="Times New Roman" w:hAnsi="Times New Roman" w:cs="Times New Roman"/>
          <w:sz w:val="24"/>
          <w:szCs w:val="24"/>
        </w:rPr>
        <w:t>3.1.1.</w:t>
      </w:r>
      <w:r>
        <w:rPr>
          <w:rFonts w:ascii="Times New Roman" w:hAnsi="Times New Roman" w:cs="Times New Roman"/>
          <w:sz w:val="24"/>
          <w:szCs w:val="24"/>
        </w:rPr>
        <w:t xml:space="preserve"> Принять полномочия по Управлению Многоквартирным домом, предусмотренные настоящим Договором.</w:t>
      </w:r>
    </w:p>
    <w:p w:rsidR="00A07EA6" w:rsidRDefault="00A07EA6" w:rsidP="00A07E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3.1.2. </w:t>
      </w:r>
      <w:r w:rsidRPr="00426C87">
        <w:rPr>
          <w:rFonts w:ascii="Times New Roman" w:hAnsi="Times New Roman" w:cs="Times New Roman"/>
          <w:sz w:val="24"/>
          <w:szCs w:val="24"/>
        </w:rPr>
        <w:t>Осуществлять управление общим имуществом в Многоквартирном доме в соответствии с условиями настоящего Договора и действующим законодательством с наибольшей выгодой в интересах Собственника в соответствии с целями, указанными в п. 2.1 настоящего Договора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07EA6" w:rsidRDefault="00A07EA6" w:rsidP="00A07E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3.1.3. </w:t>
      </w:r>
      <w:r w:rsidRPr="00426C87">
        <w:rPr>
          <w:rFonts w:ascii="Times New Roman" w:hAnsi="Times New Roman" w:cs="Times New Roman"/>
          <w:sz w:val="24"/>
          <w:szCs w:val="24"/>
        </w:rPr>
        <w:t>Оказывать услуги и выполнять работы по содержанию и ремонту общего имущества в Многоквартирном доме в соответствии с Перечнем услуг и работ по содержанию общего имущества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6C87">
        <w:rPr>
          <w:rFonts w:ascii="Times New Roman" w:hAnsi="Times New Roman" w:cs="Times New Roman"/>
          <w:sz w:val="24"/>
          <w:szCs w:val="24"/>
        </w:rPr>
        <w:t xml:space="preserve">(Приложение N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26C87">
        <w:rPr>
          <w:rFonts w:ascii="Times New Roman" w:hAnsi="Times New Roman" w:cs="Times New Roman"/>
          <w:sz w:val="24"/>
          <w:szCs w:val="24"/>
        </w:rPr>
        <w:t xml:space="preserve"> к настоящему Договору) и Перечнем работ по ремонту общего имущества (Приложение N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26C87">
        <w:rPr>
          <w:rFonts w:ascii="Times New Roman" w:hAnsi="Times New Roman" w:cs="Times New Roman"/>
          <w:sz w:val="24"/>
          <w:szCs w:val="24"/>
        </w:rPr>
        <w:t xml:space="preserve"> к настоящему Договору).</w:t>
      </w:r>
    </w:p>
    <w:p w:rsidR="00A07EA6" w:rsidRDefault="00A07EA6" w:rsidP="00A07E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3.1.4. </w:t>
      </w:r>
      <w:r w:rsidRPr="00426C87">
        <w:rPr>
          <w:rFonts w:ascii="Times New Roman" w:hAnsi="Times New Roman" w:cs="Times New Roman"/>
          <w:sz w:val="24"/>
          <w:szCs w:val="24"/>
        </w:rPr>
        <w:t xml:space="preserve">Принимать от Собственника плату за содержание и ремонт общего имущества, согласно платежному документу, предоставленному </w:t>
      </w:r>
      <w:r>
        <w:rPr>
          <w:rFonts w:ascii="Times New Roman" w:hAnsi="Times New Roman" w:cs="Times New Roman"/>
          <w:sz w:val="24"/>
          <w:szCs w:val="24"/>
        </w:rPr>
        <w:t>по адресу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РМ, г. Темников, ул. Белинского, д. 18.</w:t>
      </w:r>
    </w:p>
    <w:p w:rsidR="00A07EA6" w:rsidRDefault="00A07EA6" w:rsidP="00A07E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3.1.5. </w:t>
      </w:r>
      <w:r w:rsidRPr="00426C87">
        <w:rPr>
          <w:rFonts w:ascii="Times New Roman" w:hAnsi="Times New Roman" w:cs="Times New Roman"/>
          <w:sz w:val="24"/>
          <w:szCs w:val="24"/>
        </w:rPr>
        <w:t xml:space="preserve">Требовать внесения платы от Собственника в случае </w:t>
      </w:r>
      <w:proofErr w:type="spellStart"/>
      <w:r w:rsidRPr="00426C87">
        <w:rPr>
          <w:rFonts w:ascii="Times New Roman" w:hAnsi="Times New Roman" w:cs="Times New Roman"/>
          <w:sz w:val="24"/>
          <w:szCs w:val="24"/>
        </w:rPr>
        <w:t>непоступления</w:t>
      </w:r>
      <w:proofErr w:type="spellEnd"/>
      <w:r w:rsidRPr="00426C87">
        <w:rPr>
          <w:rFonts w:ascii="Times New Roman" w:hAnsi="Times New Roman" w:cs="Times New Roman"/>
          <w:sz w:val="24"/>
          <w:szCs w:val="24"/>
        </w:rPr>
        <w:t xml:space="preserve"> платы в установленные законодательством и настоящим Договором сроки с учетом применения п. п. 4.6, 4.7 настоящего Договора.</w:t>
      </w:r>
    </w:p>
    <w:p w:rsidR="00A07EA6" w:rsidRDefault="00A07EA6" w:rsidP="00A07E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3.1.6. </w:t>
      </w:r>
      <w:r w:rsidRPr="00426C87">
        <w:rPr>
          <w:rFonts w:ascii="Times New Roman" w:hAnsi="Times New Roman" w:cs="Times New Roman"/>
          <w:sz w:val="24"/>
          <w:szCs w:val="24"/>
        </w:rPr>
        <w:t>Обеспечить выполнение работ по устранению причин аварийных ситуаций, приводящих к угрозе жизни, здоровью граждан, а также к порче их имущества, таких как залив, засор стояка канализации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07EA6" w:rsidRPr="002B6013" w:rsidRDefault="00A07EA6" w:rsidP="00A07E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7EA6" w:rsidRPr="00C2264A" w:rsidRDefault="00A07EA6" w:rsidP="00A07EA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Par111"/>
      <w:bookmarkEnd w:id="2"/>
      <w:r w:rsidRPr="00C2264A">
        <w:rPr>
          <w:rFonts w:ascii="Times New Roman" w:hAnsi="Times New Roman" w:cs="Times New Roman"/>
          <w:b/>
          <w:sz w:val="24"/>
          <w:szCs w:val="24"/>
        </w:rPr>
        <w:t>3.2. Управляющая организация вправе:</w:t>
      </w:r>
    </w:p>
    <w:p w:rsidR="00A07EA6" w:rsidRPr="00426C87" w:rsidRDefault="00A07EA6" w:rsidP="00A07E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87">
        <w:rPr>
          <w:rFonts w:ascii="Times New Roman" w:hAnsi="Times New Roman" w:cs="Times New Roman"/>
          <w:sz w:val="24"/>
          <w:szCs w:val="24"/>
        </w:rPr>
        <w:t>3.2.1. Самостоятельно определять порядок и способ выполнения своих обязательств по настоящему Договору, в т.ч. поручать выполнение обязательств по настоя</w:t>
      </w:r>
      <w:r>
        <w:rPr>
          <w:rFonts w:ascii="Times New Roman" w:hAnsi="Times New Roman" w:cs="Times New Roman"/>
          <w:sz w:val="24"/>
          <w:szCs w:val="24"/>
        </w:rPr>
        <w:t>щему Договору иным организациям.</w:t>
      </w:r>
    </w:p>
    <w:p w:rsidR="00A07EA6" w:rsidRPr="00426C87" w:rsidRDefault="00A07EA6" w:rsidP="00A07E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3.2.2.</w:t>
      </w:r>
      <w:r w:rsidRPr="00426C87">
        <w:rPr>
          <w:rFonts w:ascii="Times New Roman" w:hAnsi="Times New Roman" w:cs="Times New Roman"/>
          <w:sz w:val="24"/>
          <w:szCs w:val="24"/>
        </w:rPr>
        <w:t>Требовать от Собственника внесения платы по Договору в полном объеме в соответствии с выстав</w:t>
      </w:r>
      <w:r>
        <w:rPr>
          <w:rFonts w:ascii="Times New Roman" w:hAnsi="Times New Roman" w:cs="Times New Roman"/>
          <w:sz w:val="24"/>
          <w:szCs w:val="24"/>
        </w:rPr>
        <w:t>ленными платежными документами.</w:t>
      </w:r>
    </w:p>
    <w:p w:rsidR="00A07EA6" w:rsidRDefault="00A07EA6" w:rsidP="00A07E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87">
        <w:rPr>
          <w:rFonts w:ascii="Times New Roman" w:hAnsi="Times New Roman" w:cs="Times New Roman"/>
          <w:sz w:val="24"/>
          <w:szCs w:val="24"/>
        </w:rPr>
        <w:t>3.2.3.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6C87">
        <w:rPr>
          <w:rFonts w:ascii="Times New Roman" w:hAnsi="Times New Roman" w:cs="Times New Roman"/>
          <w:sz w:val="24"/>
          <w:szCs w:val="24"/>
        </w:rPr>
        <w:t xml:space="preserve">В случае несоответствия данных, имеющихся у Управляющей организации, с данными, предоставленными Собственником, проводить перерасчет размера платы за </w:t>
      </w:r>
      <w:r>
        <w:rPr>
          <w:rFonts w:ascii="Times New Roman" w:hAnsi="Times New Roman" w:cs="Times New Roman"/>
          <w:sz w:val="24"/>
          <w:szCs w:val="24"/>
        </w:rPr>
        <w:t>жилищные</w:t>
      </w:r>
      <w:r w:rsidRPr="00426C87">
        <w:rPr>
          <w:rFonts w:ascii="Times New Roman" w:hAnsi="Times New Roman" w:cs="Times New Roman"/>
          <w:sz w:val="24"/>
          <w:szCs w:val="24"/>
        </w:rPr>
        <w:t xml:space="preserve"> услуги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07EA6" w:rsidRPr="00426C87" w:rsidRDefault="00A07EA6" w:rsidP="00A07E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3.2.4. Принимать меры по взысканию задолженности Потребителей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Собственников) по оплате за содержание и ремонт жилого помещения, и прочие услуги</w:t>
      </w:r>
      <w:r w:rsidRPr="00426C87">
        <w:rPr>
          <w:rFonts w:ascii="Times New Roman" w:hAnsi="Times New Roman" w:cs="Times New Roman"/>
          <w:sz w:val="24"/>
          <w:szCs w:val="24"/>
        </w:rPr>
        <w:t>.</w:t>
      </w:r>
    </w:p>
    <w:p w:rsidR="00A07EA6" w:rsidRDefault="00A07EA6" w:rsidP="00A07E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3.2.5</w:t>
      </w:r>
      <w:r w:rsidRPr="00426C87">
        <w:rPr>
          <w:rFonts w:ascii="Times New Roman" w:hAnsi="Times New Roman" w:cs="Times New Roman"/>
          <w:sz w:val="24"/>
          <w:szCs w:val="24"/>
        </w:rPr>
        <w:t>. Производить осмотры инженерного оборудования, являющегося общим имуществом в Многоквартирном доме, находящегося как в местах общего пользования, так и в помещениях Собственника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26C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7EA6" w:rsidRDefault="00A07EA6" w:rsidP="00A07E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3.2.6.</w:t>
      </w:r>
      <w:r w:rsidRPr="00426C87">
        <w:rPr>
          <w:rFonts w:ascii="Times New Roman" w:hAnsi="Times New Roman" w:cs="Times New Roman"/>
          <w:sz w:val="24"/>
          <w:szCs w:val="24"/>
        </w:rPr>
        <w:t>Приостанавливать или ограничивать предоставление коммунальных услуг Собственнику в соответствии с действующим законодательством в случаях и порядке, предусмотренном действующим законодательством.</w:t>
      </w:r>
    </w:p>
    <w:p w:rsidR="00A07EA6" w:rsidRDefault="00A07EA6" w:rsidP="00A07E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3.2.7. Принимать участие в общих собраниях Собственников.</w:t>
      </w:r>
    </w:p>
    <w:p w:rsidR="00A07EA6" w:rsidRDefault="00A07EA6" w:rsidP="00A07E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3.2.8. Информировать надзорные и контролирующие органы о несанкционированном переустройстве и перепланировке Помещений, Общего имущества, а также об использовании их не по назначению.</w:t>
      </w:r>
    </w:p>
    <w:p w:rsidR="00A07EA6" w:rsidRPr="00426C87" w:rsidRDefault="00A07EA6" w:rsidP="00A07E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3.2.9. Анализировать расходы по содержанию и ремонту общего имущества дома и вносить предложения собственнику по изменению их стоимости для утверждения в установленном порядке.</w:t>
      </w:r>
    </w:p>
    <w:p w:rsidR="00A07EA6" w:rsidRPr="00C2264A" w:rsidRDefault="00A07EA6" w:rsidP="00A07EA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264A">
        <w:rPr>
          <w:rFonts w:ascii="Times New Roman" w:hAnsi="Times New Roman" w:cs="Times New Roman"/>
          <w:b/>
          <w:sz w:val="24"/>
          <w:szCs w:val="24"/>
        </w:rPr>
        <w:lastRenderedPageBreak/>
        <w:t>3.3. Собственник обязан:</w:t>
      </w:r>
    </w:p>
    <w:p w:rsidR="00A07EA6" w:rsidRPr="00426C87" w:rsidRDefault="00A07EA6" w:rsidP="00A07E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87">
        <w:rPr>
          <w:rFonts w:ascii="Times New Roman" w:hAnsi="Times New Roman" w:cs="Times New Roman"/>
          <w:sz w:val="24"/>
          <w:szCs w:val="24"/>
        </w:rPr>
        <w:t xml:space="preserve">3.3.1. </w:t>
      </w:r>
      <w:r>
        <w:rPr>
          <w:rFonts w:ascii="Times New Roman" w:hAnsi="Times New Roman" w:cs="Times New Roman"/>
          <w:sz w:val="24"/>
          <w:szCs w:val="24"/>
        </w:rPr>
        <w:t>Передать Управляющей Организации полномочия по Управлению Многоквартирным домом, предусмотренные настоящим Договором.</w:t>
      </w:r>
    </w:p>
    <w:p w:rsidR="00A07EA6" w:rsidRDefault="00A07EA6" w:rsidP="00A07E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87">
        <w:rPr>
          <w:rFonts w:ascii="Times New Roman" w:hAnsi="Times New Roman" w:cs="Times New Roman"/>
          <w:sz w:val="24"/>
          <w:szCs w:val="24"/>
        </w:rPr>
        <w:t>3.3.2. При неиспользовании помещени</w:t>
      </w:r>
      <w:proofErr w:type="gramStart"/>
      <w:r w:rsidRPr="00426C87">
        <w:rPr>
          <w:rFonts w:ascii="Times New Roman" w:hAnsi="Times New Roman" w:cs="Times New Roman"/>
          <w:sz w:val="24"/>
          <w:szCs w:val="24"/>
        </w:rPr>
        <w:t>я(</w:t>
      </w:r>
      <w:proofErr w:type="spellStart"/>
      <w:proofErr w:type="gramEnd"/>
      <w:r w:rsidRPr="00426C87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426C87">
        <w:rPr>
          <w:rFonts w:ascii="Times New Roman" w:hAnsi="Times New Roman" w:cs="Times New Roman"/>
          <w:sz w:val="24"/>
          <w:szCs w:val="24"/>
        </w:rPr>
        <w:t>) в Многоквартирном доме сообщать Управляющей организации свои контактные телефоны и адреса для связи, а также телефоны и адреса лиц, которые могут обеспечить доступ к помещениям Собственника при его отсутствии в городе более 24 часов.</w:t>
      </w:r>
    </w:p>
    <w:p w:rsidR="00A07EA6" w:rsidRDefault="00A07EA6" w:rsidP="00A07E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3.3.3.Своевременно вносить Плату за Содержание и текущий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ремонт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прочие услуги в порядке и в сроки, предусмотренные настоящим Договором.</w:t>
      </w:r>
    </w:p>
    <w:p w:rsidR="00A07EA6" w:rsidRDefault="00A07EA6" w:rsidP="00A07E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3.3.4. Использовать Помещение по его прямому назначению и поддерживать его в надлежащем состоянии.</w:t>
      </w:r>
    </w:p>
    <w:p w:rsidR="00A07EA6" w:rsidRPr="00426C87" w:rsidRDefault="00A07EA6" w:rsidP="00A07E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87">
        <w:rPr>
          <w:rFonts w:ascii="Times New Roman" w:hAnsi="Times New Roman" w:cs="Times New Roman"/>
          <w:sz w:val="24"/>
          <w:szCs w:val="24"/>
        </w:rPr>
        <w:t>3.3.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26C87">
        <w:rPr>
          <w:rFonts w:ascii="Times New Roman" w:hAnsi="Times New Roman" w:cs="Times New Roman"/>
          <w:sz w:val="24"/>
          <w:szCs w:val="24"/>
        </w:rPr>
        <w:t>. Соблюдать следующие требования:</w:t>
      </w:r>
    </w:p>
    <w:p w:rsidR="00A07EA6" w:rsidRPr="00426C87" w:rsidRDefault="00A07EA6" w:rsidP="00A07E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87">
        <w:rPr>
          <w:rFonts w:ascii="Times New Roman" w:hAnsi="Times New Roman" w:cs="Times New Roman"/>
          <w:sz w:val="24"/>
          <w:szCs w:val="24"/>
        </w:rPr>
        <w:t>а) не производить перенос инженерных сетей;</w:t>
      </w:r>
    </w:p>
    <w:p w:rsidR="00A07EA6" w:rsidRPr="00426C87" w:rsidRDefault="00A07EA6" w:rsidP="00A07E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87">
        <w:rPr>
          <w:rFonts w:ascii="Times New Roman" w:hAnsi="Times New Roman" w:cs="Times New Roman"/>
          <w:sz w:val="24"/>
          <w:szCs w:val="24"/>
        </w:rPr>
        <w:t>б) не устанавливать, не подключать и не использовать электробытовые приборы и машины мощностью, превышающей технологические возможности внутридомовой электрической сети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07EA6" w:rsidRPr="00426C87" w:rsidRDefault="00A07EA6" w:rsidP="00A07E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87">
        <w:rPr>
          <w:rFonts w:ascii="Times New Roman" w:hAnsi="Times New Roman" w:cs="Times New Roman"/>
          <w:sz w:val="24"/>
          <w:szCs w:val="24"/>
        </w:rPr>
        <w:t>в) не осуществлять монтаж и демонтаж индивидуальных (квартирных) приборов учета ресурсов, т.е. не нарушать установленный в доме порядок распределения потребленных коммунальных ресурсов, приходящихся на помещение Собственника, и их оплаты, без согласования с Управляющей организацией;</w:t>
      </w:r>
    </w:p>
    <w:p w:rsidR="00A07EA6" w:rsidRPr="00426C87" w:rsidRDefault="00A07EA6" w:rsidP="00A07E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426C87">
        <w:rPr>
          <w:rFonts w:ascii="Times New Roman" w:hAnsi="Times New Roman" w:cs="Times New Roman"/>
          <w:sz w:val="24"/>
          <w:szCs w:val="24"/>
        </w:rPr>
        <w:t>) не допускать выполнения работ или совершения других действий, приводящих к порче помещений или конструкций строения, не производить переустройства или перепланировки помещений без согласования в установленном порядке;</w:t>
      </w:r>
    </w:p>
    <w:p w:rsidR="00A07EA6" w:rsidRPr="00426C87" w:rsidRDefault="00A07EA6" w:rsidP="00A07E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426C87">
        <w:rPr>
          <w:rFonts w:ascii="Times New Roman" w:hAnsi="Times New Roman" w:cs="Times New Roman"/>
          <w:sz w:val="24"/>
          <w:szCs w:val="24"/>
        </w:rPr>
        <w:t>) не загромождать подходы к инженерным коммуникациям и запорной арматуре, не загромождать и не загрязнять своим имуществом, строительными материалами и (или) отходами эвакуационные пути и помещения общего пользования;</w:t>
      </w:r>
    </w:p>
    <w:p w:rsidR="00A07EA6" w:rsidRPr="00426C87" w:rsidRDefault="00A07EA6" w:rsidP="00A07E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Pr="00426C87">
        <w:rPr>
          <w:rFonts w:ascii="Times New Roman" w:hAnsi="Times New Roman" w:cs="Times New Roman"/>
          <w:sz w:val="24"/>
          <w:szCs w:val="24"/>
        </w:rPr>
        <w:t>) не допускать производства в помещении работ или совершения других действий, приводящих к порче общего имущества в Многоквартирном доме;</w:t>
      </w:r>
    </w:p>
    <w:p w:rsidR="00A07EA6" w:rsidRPr="00426C87" w:rsidRDefault="00A07EA6" w:rsidP="00A07E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Pr="00426C87">
        <w:rPr>
          <w:rFonts w:ascii="Times New Roman" w:hAnsi="Times New Roman" w:cs="Times New Roman"/>
          <w:sz w:val="24"/>
          <w:szCs w:val="24"/>
        </w:rPr>
        <w:t>) информировать Управляющую организацию о проведении работ по ремонту, переустройству и перепланировке помещения, затрагивающих общее имущество в Многоквартирном доме.</w:t>
      </w:r>
    </w:p>
    <w:p w:rsidR="00A07EA6" w:rsidRPr="00426C87" w:rsidRDefault="00A07EA6" w:rsidP="00A07E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87">
        <w:rPr>
          <w:rFonts w:ascii="Times New Roman" w:hAnsi="Times New Roman" w:cs="Times New Roman"/>
          <w:sz w:val="24"/>
          <w:szCs w:val="24"/>
        </w:rPr>
        <w:t xml:space="preserve">3.3.4. Предоставлять Управляющей организации в течение 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r w:rsidRPr="00426C87">
        <w:rPr>
          <w:rFonts w:ascii="Times New Roman" w:hAnsi="Times New Roman" w:cs="Times New Roman"/>
          <w:sz w:val="24"/>
          <w:szCs w:val="24"/>
        </w:rPr>
        <w:t>рабочих дней сведения:</w:t>
      </w:r>
    </w:p>
    <w:p w:rsidR="00A07EA6" w:rsidRPr="00426C87" w:rsidRDefault="00A07EA6" w:rsidP="00A07E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87">
        <w:rPr>
          <w:rFonts w:ascii="Times New Roman" w:hAnsi="Times New Roman" w:cs="Times New Roman"/>
          <w:sz w:val="24"/>
          <w:szCs w:val="24"/>
        </w:rPr>
        <w:t>- о завершении работ по переустройству и перепланировке помещения с предоставлением соответствующих документов, подтверждающих соответствие произведенных работ требованиям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6C87">
        <w:rPr>
          <w:rFonts w:ascii="Times New Roman" w:hAnsi="Times New Roman" w:cs="Times New Roman"/>
          <w:sz w:val="24"/>
          <w:szCs w:val="24"/>
        </w:rPr>
        <w:t>законодательства (например, документ технического учета БТИ и т.п.);</w:t>
      </w:r>
    </w:p>
    <w:p w:rsidR="00A07EA6" w:rsidRPr="00426C87" w:rsidRDefault="00A07EA6" w:rsidP="00A07E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87">
        <w:rPr>
          <w:rFonts w:ascii="Times New Roman" w:hAnsi="Times New Roman" w:cs="Times New Roman"/>
          <w:sz w:val="24"/>
          <w:szCs w:val="24"/>
        </w:rPr>
        <w:t>- о заключенных договорах найма (аренды), в которых обязанность внесения платы Управляющей организации за содержание и ремонт общего имущества в Многоквартирном доме, возложена Собственником полностью или частично на нанимателя (арендатора), с указанием Ф.И.О. ответственного нанимателя (наименования и реквизитов организации, оформившей право аренды), о смене ответственного нанимателя или арендатора;</w:t>
      </w:r>
    </w:p>
    <w:p w:rsidR="00A07EA6" w:rsidRDefault="00A07EA6" w:rsidP="00A07E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87">
        <w:rPr>
          <w:rFonts w:ascii="Times New Roman" w:hAnsi="Times New Roman" w:cs="Times New Roman"/>
          <w:sz w:val="24"/>
          <w:szCs w:val="24"/>
        </w:rPr>
        <w:t>- об изменении количества граждан, проживающих в жило</w:t>
      </w:r>
      <w:proofErr w:type="gramStart"/>
      <w:r w:rsidRPr="00426C87">
        <w:rPr>
          <w:rFonts w:ascii="Times New Roman" w:hAnsi="Times New Roman" w:cs="Times New Roman"/>
          <w:sz w:val="24"/>
          <w:szCs w:val="24"/>
        </w:rPr>
        <w:t>м(</w:t>
      </w:r>
      <w:proofErr w:type="spellStart"/>
      <w:proofErr w:type="gramEnd"/>
      <w:r w:rsidRPr="00426C87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426C87">
        <w:rPr>
          <w:rFonts w:ascii="Times New Roman" w:hAnsi="Times New Roman" w:cs="Times New Roman"/>
          <w:sz w:val="24"/>
          <w:szCs w:val="24"/>
        </w:rPr>
        <w:t>) помещении(</w:t>
      </w:r>
      <w:proofErr w:type="spellStart"/>
      <w:r w:rsidRPr="00426C87">
        <w:rPr>
          <w:rFonts w:ascii="Times New Roman" w:hAnsi="Times New Roman" w:cs="Times New Roman"/>
          <w:sz w:val="24"/>
          <w:szCs w:val="24"/>
        </w:rPr>
        <w:t>ях</w:t>
      </w:r>
      <w:proofErr w:type="spellEnd"/>
      <w:r>
        <w:rPr>
          <w:rFonts w:ascii="Times New Roman" w:hAnsi="Times New Roman" w:cs="Times New Roman"/>
          <w:sz w:val="24"/>
          <w:szCs w:val="24"/>
        </w:rPr>
        <w:t>), включая временно проживающих;</w:t>
      </w:r>
      <w:r w:rsidRPr="00426C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7EA6" w:rsidRPr="00426C87" w:rsidRDefault="00A07EA6" w:rsidP="00A07E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87">
        <w:rPr>
          <w:rFonts w:ascii="Times New Roman" w:hAnsi="Times New Roman" w:cs="Times New Roman"/>
          <w:sz w:val="24"/>
          <w:szCs w:val="24"/>
        </w:rPr>
        <w:t>3.3.5. Обеспечивать доступ представителей Управляющей организации в принадлежащее ему помещение для осмотра технического и санитарного состояния внутриквартирных инженерных коммуникаций, санитарно-технического и иного оборудования, находящегося в помещении, для выполнения необходимых ремонтных работ в заранее согласованное с Управляющей организацией время, а работников аварийных служб - в любое время.</w:t>
      </w:r>
    </w:p>
    <w:p w:rsidR="00A07EA6" w:rsidRPr="00426C87" w:rsidRDefault="00A07EA6" w:rsidP="00A07E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87">
        <w:rPr>
          <w:rFonts w:ascii="Times New Roman" w:hAnsi="Times New Roman" w:cs="Times New Roman"/>
          <w:sz w:val="24"/>
          <w:szCs w:val="24"/>
        </w:rPr>
        <w:t>3.3.6. Сообщать Управляющей организации о выявленных неисправностях общего имущества в Многоквартирном доме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тел. 2-46-22</w:t>
      </w:r>
      <w:r w:rsidRPr="00426C87">
        <w:rPr>
          <w:rFonts w:ascii="Times New Roman" w:hAnsi="Times New Roman" w:cs="Times New Roman"/>
          <w:sz w:val="24"/>
          <w:szCs w:val="24"/>
        </w:rPr>
        <w:t>.</w:t>
      </w:r>
    </w:p>
    <w:p w:rsidR="00A07EA6" w:rsidRDefault="00A07EA6" w:rsidP="00A07EA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610A">
        <w:rPr>
          <w:rFonts w:ascii="Times New Roman" w:hAnsi="Times New Roman" w:cs="Times New Roman"/>
          <w:b/>
          <w:sz w:val="24"/>
          <w:szCs w:val="24"/>
        </w:rPr>
        <w:t>3.4. Собственник имеет право:</w:t>
      </w:r>
    </w:p>
    <w:p w:rsidR="00A07EA6" w:rsidRDefault="00A07EA6" w:rsidP="00A07E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610A">
        <w:rPr>
          <w:rFonts w:ascii="Times New Roman" w:hAnsi="Times New Roman" w:cs="Times New Roman"/>
          <w:sz w:val="24"/>
          <w:szCs w:val="24"/>
        </w:rPr>
        <w:t>3.4.1.</w:t>
      </w:r>
      <w:r>
        <w:rPr>
          <w:rFonts w:ascii="Times New Roman" w:hAnsi="Times New Roman" w:cs="Times New Roman"/>
          <w:sz w:val="24"/>
          <w:szCs w:val="24"/>
        </w:rPr>
        <w:t>Владеть, пользоваться и распоряжаться Помещением и принадлежащим ему имуществом, находящимся внутри Помещения.</w:t>
      </w:r>
    </w:p>
    <w:p w:rsidR="00A07EA6" w:rsidRPr="00426C87" w:rsidRDefault="00A07EA6" w:rsidP="00A07E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87">
        <w:rPr>
          <w:rFonts w:ascii="Times New Roman" w:hAnsi="Times New Roman" w:cs="Times New Roman"/>
          <w:sz w:val="24"/>
          <w:szCs w:val="24"/>
        </w:rPr>
        <w:t>3.4.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26C87">
        <w:rPr>
          <w:rFonts w:ascii="Times New Roman" w:hAnsi="Times New Roman" w:cs="Times New Roman"/>
          <w:sz w:val="24"/>
          <w:szCs w:val="24"/>
        </w:rPr>
        <w:t>. Осуществлять контроль над выполнением Управляющей организацией ее обязательств по настоящему Договору, в ходе которого участвовать в осмотрах (измерениях, испытаниях, проверках) общего имущества в Многоквартирном доме, присутствовать при выполнении работ и оказании услуг, связанных с выполнением ею обязанностей по настоящему Договору.</w:t>
      </w:r>
    </w:p>
    <w:p w:rsidR="00A07EA6" w:rsidRPr="00426C87" w:rsidRDefault="00A07EA6" w:rsidP="00A07E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3.4.3</w:t>
      </w:r>
      <w:r w:rsidRPr="00426C87">
        <w:rPr>
          <w:rFonts w:ascii="Times New Roman" w:hAnsi="Times New Roman" w:cs="Times New Roman"/>
          <w:sz w:val="24"/>
          <w:szCs w:val="24"/>
        </w:rPr>
        <w:t xml:space="preserve">. Требовать от Управляющей организации ежегодного предоставления отчета о </w:t>
      </w:r>
      <w:r w:rsidRPr="00426C87">
        <w:rPr>
          <w:rFonts w:ascii="Times New Roman" w:hAnsi="Times New Roman" w:cs="Times New Roman"/>
          <w:sz w:val="24"/>
          <w:szCs w:val="24"/>
        </w:rPr>
        <w:lastRenderedPageBreak/>
        <w:t>выполнении настоящего Договора</w:t>
      </w:r>
      <w:r>
        <w:rPr>
          <w:rFonts w:ascii="Times New Roman" w:hAnsi="Times New Roman" w:cs="Times New Roman"/>
          <w:sz w:val="24"/>
          <w:szCs w:val="24"/>
        </w:rPr>
        <w:t>, а также предложения</w:t>
      </w:r>
      <w:r w:rsidRPr="00426C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раскрытия</w:t>
      </w:r>
      <w:r w:rsidRPr="00426C87">
        <w:rPr>
          <w:rFonts w:ascii="Times New Roman" w:hAnsi="Times New Roman" w:cs="Times New Roman"/>
          <w:sz w:val="24"/>
          <w:szCs w:val="24"/>
        </w:rPr>
        <w:t xml:space="preserve"> информации о деятельности по управлению многоквартирными домами в порядке, определенном законодательством Российской Федерации и нормативными правовыми актами органов государственной власти.</w:t>
      </w:r>
    </w:p>
    <w:p w:rsidR="00A07EA6" w:rsidRPr="00426C87" w:rsidRDefault="00A07EA6" w:rsidP="00A07E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3.4.4</w:t>
      </w:r>
      <w:r w:rsidRPr="00426C87">
        <w:rPr>
          <w:rFonts w:ascii="Times New Roman" w:hAnsi="Times New Roman" w:cs="Times New Roman"/>
          <w:sz w:val="24"/>
          <w:szCs w:val="24"/>
        </w:rPr>
        <w:t>. Поручать вносить платежи по настоящему Договору нанимателю/арендатору данного помещения в случае сдачи его внаем или в аренду.</w:t>
      </w:r>
    </w:p>
    <w:p w:rsidR="00A07EA6" w:rsidRDefault="00A07EA6" w:rsidP="00A07E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3.4.5. В случаях, установленных законодательством РФ пользоваться льготами и субсидиями на оплату жилищных  услуг.</w:t>
      </w:r>
    </w:p>
    <w:p w:rsidR="00A07EA6" w:rsidRPr="00426C87" w:rsidRDefault="00A07EA6" w:rsidP="00A07E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7EA6" w:rsidRPr="000D167E" w:rsidRDefault="00A07EA6" w:rsidP="00A07EA6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3" w:name="Par210"/>
      <w:bookmarkEnd w:id="3"/>
      <w:r w:rsidRPr="000D167E">
        <w:rPr>
          <w:rFonts w:ascii="Times New Roman" w:hAnsi="Times New Roman" w:cs="Times New Roman"/>
          <w:b/>
          <w:sz w:val="24"/>
          <w:szCs w:val="24"/>
        </w:rPr>
        <w:t>4. ЦЕНА ДОГОВО</w:t>
      </w:r>
      <w:r>
        <w:rPr>
          <w:rFonts w:ascii="Times New Roman" w:hAnsi="Times New Roman" w:cs="Times New Roman"/>
          <w:b/>
          <w:sz w:val="24"/>
          <w:szCs w:val="24"/>
        </w:rPr>
        <w:t>РА, РАЗМЕР ПЛАТЫ ЗА ПОМЕЩЕНИЕ И ЖИЛИЩНЫЕ УСЛУГИ</w:t>
      </w:r>
      <w:r w:rsidRPr="000D167E">
        <w:rPr>
          <w:rFonts w:ascii="Times New Roman" w:hAnsi="Times New Roman" w:cs="Times New Roman"/>
          <w:b/>
          <w:sz w:val="24"/>
          <w:szCs w:val="24"/>
        </w:rPr>
        <w:t>, ПОРЯДОК ЕЕ ВНЕСЕНИЯ</w:t>
      </w:r>
    </w:p>
    <w:p w:rsidR="00A07EA6" w:rsidRPr="00426C87" w:rsidRDefault="00A07EA6" w:rsidP="00A07E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7EA6" w:rsidRPr="00426C87" w:rsidRDefault="00A07EA6" w:rsidP="00A07E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213"/>
      <w:bookmarkEnd w:id="4"/>
      <w:r w:rsidRPr="00426C87">
        <w:rPr>
          <w:rFonts w:ascii="Times New Roman" w:hAnsi="Times New Roman" w:cs="Times New Roman"/>
          <w:sz w:val="24"/>
          <w:szCs w:val="24"/>
        </w:rPr>
        <w:t xml:space="preserve">4.1. Размер платы Собственника за содержание общего имущества в Многоквартирном доме устанавливается </w:t>
      </w:r>
      <w:proofErr w:type="gramStart"/>
      <w:r w:rsidRPr="00426C87">
        <w:rPr>
          <w:rFonts w:ascii="Times New Roman" w:hAnsi="Times New Roman" w:cs="Times New Roman"/>
          <w:sz w:val="24"/>
          <w:szCs w:val="24"/>
        </w:rPr>
        <w:t>в соответствии с долей в праве общей собственности на общее имущество в Многоквартирном доме</w:t>
      </w:r>
      <w:proofErr w:type="gramEnd"/>
      <w:r w:rsidRPr="00426C87">
        <w:rPr>
          <w:rFonts w:ascii="Times New Roman" w:hAnsi="Times New Roman" w:cs="Times New Roman"/>
          <w:sz w:val="24"/>
          <w:szCs w:val="24"/>
        </w:rPr>
        <w:t xml:space="preserve">, пропорциональной размеру общей площади помещения, принадлежащего Собственнику </w:t>
      </w:r>
      <w:r>
        <w:rPr>
          <w:rFonts w:ascii="Times New Roman" w:hAnsi="Times New Roman" w:cs="Times New Roman"/>
          <w:sz w:val="24"/>
          <w:szCs w:val="24"/>
        </w:rPr>
        <w:t xml:space="preserve">помещению согласно ст. ст. 249 </w:t>
      </w:r>
      <w:r w:rsidRPr="00426C87">
        <w:rPr>
          <w:rFonts w:ascii="Times New Roman" w:hAnsi="Times New Roman" w:cs="Times New Roman"/>
          <w:sz w:val="24"/>
          <w:szCs w:val="24"/>
        </w:rPr>
        <w:t>Гражданского кодекса Российской Федерации и ст. ст. 37, 39 Жилищного кодекса Российской Федерации.</w:t>
      </w:r>
    </w:p>
    <w:p w:rsidR="00A07EA6" w:rsidRPr="00426C87" w:rsidRDefault="00A07EA6" w:rsidP="00A07E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217"/>
      <w:bookmarkEnd w:id="5"/>
      <w:r>
        <w:rPr>
          <w:rFonts w:ascii="Times New Roman" w:hAnsi="Times New Roman" w:cs="Times New Roman"/>
          <w:sz w:val="24"/>
          <w:szCs w:val="24"/>
        </w:rPr>
        <w:t>4.2</w:t>
      </w:r>
      <w:r w:rsidRPr="00426C87">
        <w:rPr>
          <w:rFonts w:ascii="Times New Roman" w:hAnsi="Times New Roman" w:cs="Times New Roman"/>
          <w:sz w:val="24"/>
          <w:szCs w:val="24"/>
        </w:rPr>
        <w:t>. Ежемесячная плата Собственника за содержание и ремонт общего имущества в доме определяется как произведение общей площади его помещений на размер платы за 1 кв. метр такой площади в месяц.</w:t>
      </w:r>
    </w:p>
    <w:p w:rsidR="00A07EA6" w:rsidRPr="00426C87" w:rsidRDefault="00A07EA6" w:rsidP="00A07E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6C87">
        <w:rPr>
          <w:rFonts w:ascii="Times New Roman" w:hAnsi="Times New Roman" w:cs="Times New Roman"/>
          <w:sz w:val="24"/>
          <w:szCs w:val="24"/>
        </w:rPr>
        <w:t>Размер платы может быть уменьшен для внесения Собственником (нанимателем, арендатором) в соответствии с Правилами содержания общего имущества в многоквартирном доме и Правилами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утвержденными Постановлением Правительства</w:t>
      </w:r>
      <w:proofErr w:type="gramEnd"/>
      <w:r w:rsidRPr="00426C87">
        <w:rPr>
          <w:rFonts w:ascii="Times New Roman" w:hAnsi="Times New Roman" w:cs="Times New Roman"/>
          <w:sz w:val="24"/>
          <w:szCs w:val="24"/>
        </w:rPr>
        <w:t xml:space="preserve"> Российской Федерации от 13.08.2006 N 491, в порядке, установленном органами государственной власти.</w:t>
      </w:r>
    </w:p>
    <w:p w:rsidR="00A07EA6" w:rsidRPr="00426C87" w:rsidRDefault="00A07EA6" w:rsidP="00A07E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223"/>
      <w:bookmarkStart w:id="7" w:name="Par225"/>
      <w:bookmarkEnd w:id="6"/>
      <w:bookmarkEnd w:id="7"/>
      <w:r>
        <w:rPr>
          <w:rFonts w:ascii="Times New Roman" w:hAnsi="Times New Roman" w:cs="Times New Roman"/>
          <w:sz w:val="24"/>
          <w:szCs w:val="24"/>
        </w:rPr>
        <w:t>4.3</w:t>
      </w:r>
      <w:r w:rsidRPr="00426C87">
        <w:rPr>
          <w:rFonts w:ascii="Times New Roman" w:hAnsi="Times New Roman" w:cs="Times New Roman"/>
          <w:sz w:val="24"/>
          <w:szCs w:val="24"/>
        </w:rPr>
        <w:t xml:space="preserve">. Размер платы за </w:t>
      </w:r>
      <w:r>
        <w:rPr>
          <w:rFonts w:ascii="Times New Roman" w:hAnsi="Times New Roman" w:cs="Times New Roman"/>
          <w:sz w:val="24"/>
          <w:szCs w:val="24"/>
        </w:rPr>
        <w:t xml:space="preserve">жилищные </w:t>
      </w:r>
      <w:r w:rsidRPr="00426C87">
        <w:rPr>
          <w:rFonts w:ascii="Times New Roman" w:hAnsi="Times New Roman" w:cs="Times New Roman"/>
          <w:sz w:val="24"/>
          <w:szCs w:val="24"/>
        </w:rPr>
        <w:t>услуги рассчитывается по тарифам, установленным органами государственной власти в порядке, установленном федеральным законом.</w:t>
      </w:r>
    </w:p>
    <w:p w:rsidR="00A07EA6" w:rsidRPr="00426C87" w:rsidRDefault="00A07EA6" w:rsidP="00A07E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ar226"/>
      <w:bookmarkEnd w:id="8"/>
      <w:r>
        <w:rPr>
          <w:rFonts w:ascii="Times New Roman" w:hAnsi="Times New Roman" w:cs="Times New Roman"/>
          <w:sz w:val="24"/>
          <w:szCs w:val="24"/>
        </w:rPr>
        <w:t>4.4</w:t>
      </w:r>
      <w:r w:rsidRPr="00426C87">
        <w:rPr>
          <w:rFonts w:ascii="Times New Roman" w:hAnsi="Times New Roman" w:cs="Times New Roman"/>
          <w:sz w:val="24"/>
          <w:szCs w:val="24"/>
        </w:rPr>
        <w:t xml:space="preserve">. Плата за содержание и ремонт общего имущества в Многоквартирном доме вносится ежемесячно до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426C87">
        <w:rPr>
          <w:rFonts w:ascii="Times New Roman" w:hAnsi="Times New Roman" w:cs="Times New Roman"/>
          <w:sz w:val="24"/>
          <w:szCs w:val="24"/>
        </w:rPr>
        <w:t xml:space="preserve"> числа месяца, следующего за истекшим месяцем.</w:t>
      </w:r>
    </w:p>
    <w:p w:rsidR="00A07EA6" w:rsidRPr="00426C87" w:rsidRDefault="00A07EA6" w:rsidP="00A07E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ar227"/>
      <w:bookmarkEnd w:id="9"/>
      <w:r>
        <w:rPr>
          <w:rFonts w:ascii="Times New Roman" w:hAnsi="Times New Roman" w:cs="Times New Roman"/>
          <w:sz w:val="24"/>
          <w:szCs w:val="24"/>
        </w:rPr>
        <w:t>4.5</w:t>
      </w:r>
      <w:r w:rsidRPr="00426C87">
        <w:rPr>
          <w:rFonts w:ascii="Times New Roman" w:hAnsi="Times New Roman" w:cs="Times New Roman"/>
          <w:sz w:val="24"/>
          <w:szCs w:val="24"/>
        </w:rPr>
        <w:t xml:space="preserve">. В выставляемом платежном документе указываются: расчетный (лицевой) счет, на который вносится плата, площадь помещения, количество проживающих (зарегистрированных) граждан, установленные тарифы на </w:t>
      </w:r>
      <w:r>
        <w:rPr>
          <w:rFonts w:ascii="Times New Roman" w:hAnsi="Times New Roman" w:cs="Times New Roman"/>
          <w:sz w:val="24"/>
          <w:szCs w:val="24"/>
        </w:rPr>
        <w:t>жилищные</w:t>
      </w:r>
      <w:r w:rsidRPr="00426C87">
        <w:rPr>
          <w:rFonts w:ascii="Times New Roman" w:hAnsi="Times New Roman" w:cs="Times New Roman"/>
          <w:sz w:val="24"/>
          <w:szCs w:val="24"/>
        </w:rPr>
        <w:t xml:space="preserve"> услуги, размер платы за содержание и ремонт жилого помещения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26C87">
        <w:rPr>
          <w:rFonts w:ascii="Times New Roman" w:hAnsi="Times New Roman" w:cs="Times New Roman"/>
          <w:sz w:val="24"/>
          <w:szCs w:val="24"/>
        </w:rPr>
        <w:t>сумма перерасчета, задолженности Собственн</w:t>
      </w:r>
      <w:r>
        <w:rPr>
          <w:rFonts w:ascii="Times New Roman" w:hAnsi="Times New Roman" w:cs="Times New Roman"/>
          <w:sz w:val="24"/>
          <w:szCs w:val="24"/>
        </w:rPr>
        <w:t xml:space="preserve">ика по оплате жилых помещений </w:t>
      </w:r>
      <w:r w:rsidRPr="00426C87">
        <w:rPr>
          <w:rFonts w:ascii="Times New Roman" w:hAnsi="Times New Roman" w:cs="Times New Roman"/>
          <w:sz w:val="24"/>
          <w:szCs w:val="24"/>
        </w:rPr>
        <w:t>за предыдущие периоды. В платежном документе также указываются суммы предоставленных субсидий на оплату жилых помещений, размер предоставленных льгот на оплату жилых помещений, дата создания платежного документа.</w:t>
      </w:r>
    </w:p>
    <w:p w:rsidR="00A07EA6" w:rsidRPr="00426C87" w:rsidRDefault="00A07EA6" w:rsidP="00A07EA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26C8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26C87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26C87">
        <w:rPr>
          <w:rFonts w:ascii="Times New Roman" w:hAnsi="Times New Roman" w:cs="Times New Roman"/>
          <w:sz w:val="24"/>
          <w:szCs w:val="24"/>
        </w:rPr>
        <w:t>. Неиспользование помещений Собственником не является основанием дл</w:t>
      </w:r>
      <w:r>
        <w:rPr>
          <w:rFonts w:ascii="Times New Roman" w:hAnsi="Times New Roman" w:cs="Times New Roman"/>
          <w:sz w:val="24"/>
          <w:szCs w:val="24"/>
        </w:rPr>
        <w:t>я невнесения платы за помещение.</w:t>
      </w:r>
    </w:p>
    <w:p w:rsidR="00A07EA6" w:rsidRPr="00426C87" w:rsidRDefault="00A07EA6" w:rsidP="00A07E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ar236"/>
      <w:bookmarkEnd w:id="10"/>
      <w:r w:rsidRPr="00426C87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26C87">
        <w:rPr>
          <w:rFonts w:ascii="Times New Roman" w:hAnsi="Times New Roman" w:cs="Times New Roman"/>
          <w:sz w:val="24"/>
          <w:szCs w:val="24"/>
        </w:rPr>
        <w:t>. Собственник не вправе требовать изменения размера платы, если оказание услуг и выполнение работ ненадлежащего качества и (или) с перерывами, превышающими установленную продолжительность, связано с устранением угрозы жизни и здоровью граждан, предупреждением ущерба их имуществу или вследствие действия обстоятельств непреодолимой силы.</w:t>
      </w:r>
    </w:p>
    <w:p w:rsidR="00A07EA6" w:rsidRPr="00426C87" w:rsidRDefault="00A07EA6" w:rsidP="00A07E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ar241"/>
      <w:bookmarkEnd w:id="11"/>
      <w:r>
        <w:rPr>
          <w:rFonts w:ascii="Times New Roman" w:hAnsi="Times New Roman" w:cs="Times New Roman"/>
          <w:sz w:val="24"/>
          <w:szCs w:val="24"/>
        </w:rPr>
        <w:t>4.8</w:t>
      </w:r>
      <w:r w:rsidRPr="00426C87">
        <w:rPr>
          <w:rFonts w:ascii="Times New Roman" w:hAnsi="Times New Roman" w:cs="Times New Roman"/>
          <w:sz w:val="24"/>
          <w:szCs w:val="24"/>
        </w:rPr>
        <w:t xml:space="preserve">. В случае изменения в установленном порядке тарифов на </w:t>
      </w:r>
      <w:r>
        <w:rPr>
          <w:rFonts w:ascii="Times New Roman" w:hAnsi="Times New Roman" w:cs="Times New Roman"/>
          <w:sz w:val="24"/>
          <w:szCs w:val="24"/>
        </w:rPr>
        <w:t>жилищные</w:t>
      </w:r>
      <w:r w:rsidRPr="00426C87">
        <w:rPr>
          <w:rFonts w:ascii="Times New Roman" w:hAnsi="Times New Roman" w:cs="Times New Roman"/>
          <w:sz w:val="24"/>
          <w:szCs w:val="24"/>
        </w:rPr>
        <w:t xml:space="preserve"> услуги Управляющая организация применяет новые тарифы со дня вступления в силу соответствующего нормативного правового акта органов государственной власти.</w:t>
      </w:r>
    </w:p>
    <w:p w:rsidR="00A07EA6" w:rsidRPr="00426C87" w:rsidRDefault="00A07EA6" w:rsidP="00A07E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426C87">
        <w:rPr>
          <w:rFonts w:ascii="Times New Roman" w:hAnsi="Times New Roman" w:cs="Times New Roman"/>
          <w:sz w:val="24"/>
          <w:szCs w:val="24"/>
        </w:rPr>
        <w:t xml:space="preserve">9. Собственник вправе осуществить предоплату за текущий месяц и более длительные периоды, потребовав от Управляющей организации платежные документы, с последующим перерасчетом. </w:t>
      </w:r>
    </w:p>
    <w:p w:rsidR="00A07EA6" w:rsidRPr="00426C87" w:rsidRDefault="00A07EA6" w:rsidP="00A07E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</w:t>
      </w:r>
      <w:r w:rsidRPr="00426C87">
        <w:rPr>
          <w:rFonts w:ascii="Times New Roman" w:hAnsi="Times New Roman" w:cs="Times New Roman"/>
          <w:sz w:val="24"/>
          <w:szCs w:val="24"/>
        </w:rPr>
        <w:t>0. Услуги Управляющей организации, не предусмотренные настоящим Договором, выполняются за отдельную плату по отдельно заключенным договорам.</w:t>
      </w:r>
    </w:p>
    <w:p w:rsidR="00A07EA6" w:rsidRPr="00426C87" w:rsidRDefault="00A07EA6" w:rsidP="00A07E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7EA6" w:rsidRDefault="00A07EA6" w:rsidP="00A07EA6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12" w:name="Par246"/>
      <w:bookmarkEnd w:id="12"/>
    </w:p>
    <w:p w:rsidR="00A07EA6" w:rsidRPr="00CC3F98" w:rsidRDefault="00A07EA6" w:rsidP="00A07EA6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C3F98">
        <w:rPr>
          <w:rFonts w:ascii="Times New Roman" w:hAnsi="Times New Roman" w:cs="Times New Roman"/>
          <w:b/>
          <w:sz w:val="24"/>
          <w:szCs w:val="24"/>
        </w:rPr>
        <w:t>5. ОТВЕТСТВЕННОСТЬ СТОРОН</w:t>
      </w:r>
    </w:p>
    <w:p w:rsidR="00A07EA6" w:rsidRPr="00426C87" w:rsidRDefault="00A07EA6" w:rsidP="00A07E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7EA6" w:rsidRPr="00426C87" w:rsidRDefault="00A07EA6" w:rsidP="00A07E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87">
        <w:rPr>
          <w:rFonts w:ascii="Times New Roman" w:hAnsi="Times New Roman" w:cs="Times New Roman"/>
          <w:sz w:val="24"/>
          <w:szCs w:val="24"/>
        </w:rPr>
        <w:t xml:space="preserve">5.1. За неисполнение или ненадлежащее исполнение настоящего Договора Стороны несут </w:t>
      </w:r>
      <w:r w:rsidRPr="00426C87">
        <w:rPr>
          <w:rFonts w:ascii="Times New Roman" w:hAnsi="Times New Roman" w:cs="Times New Roman"/>
          <w:sz w:val="24"/>
          <w:szCs w:val="24"/>
        </w:rPr>
        <w:lastRenderedPageBreak/>
        <w:t>ответственность в соответствии с действующим законодательством Российской Федерации и настоящим Договором.</w:t>
      </w:r>
    </w:p>
    <w:p w:rsidR="00A07EA6" w:rsidRDefault="00A07EA6" w:rsidP="00A07E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ar252"/>
      <w:bookmarkStart w:id="14" w:name="Par253"/>
      <w:bookmarkEnd w:id="13"/>
      <w:bookmarkEnd w:id="14"/>
      <w:r>
        <w:rPr>
          <w:rFonts w:ascii="Times New Roman" w:hAnsi="Times New Roman" w:cs="Times New Roman"/>
          <w:sz w:val="24"/>
          <w:szCs w:val="24"/>
        </w:rPr>
        <w:t>5.2</w:t>
      </w:r>
      <w:r w:rsidRPr="00426C87">
        <w:rPr>
          <w:rFonts w:ascii="Times New Roman" w:hAnsi="Times New Roman" w:cs="Times New Roman"/>
          <w:sz w:val="24"/>
          <w:szCs w:val="24"/>
        </w:rPr>
        <w:t>. Управляющая организация несет ответственность за ущерб, причиненный имуществу в Многоквартирном доме, возникший в результате ее действий или бездействия, в порядке, установленном законодательством.</w:t>
      </w:r>
    </w:p>
    <w:p w:rsidR="00A07EA6" w:rsidRPr="00426C87" w:rsidRDefault="00A07EA6" w:rsidP="00A07E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 Управляющая организация не несет материальную ответственность по обязательствам Ресурсоснабжающих организаций.</w:t>
      </w:r>
    </w:p>
    <w:p w:rsidR="00A07EA6" w:rsidRDefault="00A07EA6" w:rsidP="00A07EA6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15" w:name="Par256"/>
      <w:bookmarkEnd w:id="15"/>
    </w:p>
    <w:p w:rsidR="00A07EA6" w:rsidRPr="00426C87" w:rsidRDefault="00A07EA6" w:rsidP="00A07E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7EA6" w:rsidRPr="0002754B" w:rsidRDefault="00A07EA6" w:rsidP="00A07EA6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02754B">
        <w:rPr>
          <w:rFonts w:ascii="Times New Roman" w:hAnsi="Times New Roman" w:cs="Times New Roman"/>
          <w:b/>
          <w:sz w:val="24"/>
          <w:szCs w:val="24"/>
        </w:rPr>
        <w:t>. ПОРЯДОК ИЗМЕНЕНИЯ И РАСТОРЖЕНИЯ ДОГОВОРА</w:t>
      </w:r>
    </w:p>
    <w:p w:rsidR="00A07EA6" w:rsidRPr="00426C87" w:rsidRDefault="00A07EA6" w:rsidP="00A07E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7EA6" w:rsidRPr="00426C87" w:rsidRDefault="00A07EA6" w:rsidP="00A07E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426C87">
        <w:rPr>
          <w:rFonts w:ascii="Times New Roman" w:hAnsi="Times New Roman" w:cs="Times New Roman"/>
          <w:sz w:val="24"/>
          <w:szCs w:val="24"/>
        </w:rPr>
        <w:t xml:space="preserve">.1. Настоящий </w:t>
      </w:r>
      <w:proofErr w:type="gramStart"/>
      <w:r w:rsidRPr="00426C87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426C87">
        <w:rPr>
          <w:rFonts w:ascii="Times New Roman" w:hAnsi="Times New Roman" w:cs="Times New Roman"/>
          <w:sz w:val="24"/>
          <w:szCs w:val="24"/>
        </w:rPr>
        <w:t xml:space="preserve"> может быть расторгнут в одностороннем порядке:</w:t>
      </w:r>
    </w:p>
    <w:p w:rsidR="00A07EA6" w:rsidRPr="00426C87" w:rsidRDefault="00A07EA6" w:rsidP="00A07E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87">
        <w:rPr>
          <w:rFonts w:ascii="Times New Roman" w:hAnsi="Times New Roman" w:cs="Times New Roman"/>
          <w:sz w:val="24"/>
          <w:szCs w:val="24"/>
        </w:rPr>
        <w:t>а) по инициативе Управляющей организации, о чем Собственник должен быть предупрежден не позже чем за два месяца до прекращения настоящего Договора в случае, если:</w:t>
      </w:r>
    </w:p>
    <w:p w:rsidR="00A07EA6" w:rsidRPr="00426C87" w:rsidRDefault="00A07EA6" w:rsidP="00A07E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87">
        <w:rPr>
          <w:rFonts w:ascii="Times New Roman" w:hAnsi="Times New Roman" w:cs="Times New Roman"/>
          <w:sz w:val="24"/>
          <w:szCs w:val="24"/>
        </w:rPr>
        <w:t>- Многоквартирный дом окажется в состоянии, непригодном для использования по назначению в силу обстоятельств, за которые Управляющая организация не отвечает;</w:t>
      </w:r>
    </w:p>
    <w:p w:rsidR="00A07EA6" w:rsidRPr="00426C87" w:rsidRDefault="00A07EA6" w:rsidP="00A07E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87">
        <w:rPr>
          <w:rFonts w:ascii="Times New Roman" w:hAnsi="Times New Roman" w:cs="Times New Roman"/>
          <w:sz w:val="24"/>
          <w:szCs w:val="24"/>
        </w:rPr>
        <w:t>- собственники приняли иные условия Договора об управлении Многоквартирным домом при рассмотрении вопроса о его пролонгации, которые оказались неприемлемыми для Управляющей организации;</w:t>
      </w:r>
    </w:p>
    <w:p w:rsidR="00A07EA6" w:rsidRPr="00426C87" w:rsidRDefault="00A07EA6" w:rsidP="00A07E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87">
        <w:rPr>
          <w:rFonts w:ascii="Times New Roman" w:hAnsi="Times New Roman" w:cs="Times New Roman"/>
          <w:sz w:val="24"/>
          <w:szCs w:val="24"/>
        </w:rPr>
        <w:t>б) по инициативе Собственника в случае:</w:t>
      </w:r>
    </w:p>
    <w:p w:rsidR="00A07EA6" w:rsidRPr="00426C87" w:rsidRDefault="00A07EA6" w:rsidP="00A07E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87">
        <w:rPr>
          <w:rFonts w:ascii="Times New Roman" w:hAnsi="Times New Roman" w:cs="Times New Roman"/>
          <w:sz w:val="24"/>
          <w:szCs w:val="24"/>
        </w:rPr>
        <w:t>- принятия общим собранием собственников помещений решения о выборе иного способа управления или иной управляющей организации, о чем Управляющая организация должна быть предупреждена не позже чем за два месяца до прекращения настоящего Договора путем предоставления ей копии протокола решения общего собрания;</w:t>
      </w:r>
    </w:p>
    <w:p w:rsidR="00A07EA6" w:rsidRPr="00426C87" w:rsidRDefault="00A07EA6" w:rsidP="00A07E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426C87">
        <w:rPr>
          <w:rFonts w:ascii="Times New Roman" w:hAnsi="Times New Roman" w:cs="Times New Roman"/>
          <w:sz w:val="24"/>
          <w:szCs w:val="24"/>
        </w:rPr>
        <w:t>.2. Расторжение Договора по соглашению Сторон:</w:t>
      </w:r>
    </w:p>
    <w:p w:rsidR="00A07EA6" w:rsidRPr="00426C87" w:rsidRDefault="00A07EA6" w:rsidP="00A07E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426C87">
        <w:rPr>
          <w:rFonts w:ascii="Times New Roman" w:hAnsi="Times New Roman" w:cs="Times New Roman"/>
          <w:sz w:val="24"/>
          <w:szCs w:val="24"/>
        </w:rPr>
        <w:t>.2.1. В связи с окончанием срока действия Договора и уведомлением одной из Сторон другой Стороны о нежелании его продлевать.</w:t>
      </w:r>
    </w:p>
    <w:p w:rsidR="00A07EA6" w:rsidRPr="00426C87" w:rsidRDefault="00A07EA6" w:rsidP="00A07E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426C8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26C87">
        <w:rPr>
          <w:rFonts w:ascii="Times New Roman" w:hAnsi="Times New Roman" w:cs="Times New Roman"/>
          <w:sz w:val="24"/>
          <w:szCs w:val="24"/>
        </w:rPr>
        <w:t>. 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Собственником.</w:t>
      </w:r>
    </w:p>
    <w:p w:rsidR="00A07EA6" w:rsidRDefault="00A07EA6" w:rsidP="00A07E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</w:t>
      </w:r>
      <w:r w:rsidRPr="00426C87">
        <w:rPr>
          <w:rFonts w:ascii="Times New Roman" w:hAnsi="Times New Roman" w:cs="Times New Roman"/>
          <w:sz w:val="24"/>
          <w:szCs w:val="24"/>
        </w:rPr>
        <w:t>. Расторжение Договора не является основанием для прекращения обязательств Собственника по оплате произведенных Управляющей организацией затрат (услуг и работ) во время действия настоящего Договора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07EA6" w:rsidRPr="00426C87" w:rsidRDefault="00A07EA6" w:rsidP="00A07E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</w:t>
      </w:r>
      <w:r w:rsidRPr="00426C87">
        <w:rPr>
          <w:rFonts w:ascii="Times New Roman" w:hAnsi="Times New Roman" w:cs="Times New Roman"/>
          <w:sz w:val="24"/>
          <w:szCs w:val="24"/>
        </w:rPr>
        <w:t>. В случае переплаты Собственником средств за услуги по настоящему Договору на момент его расторжения Управляющая организация обязана уведомить Собственника о сумме переплаты, получить от него распоряжение о выдаче либо о перечислении на указанный ими счет излишне полученных ею средств.</w:t>
      </w:r>
    </w:p>
    <w:p w:rsidR="00A07EA6" w:rsidRPr="00426C87" w:rsidRDefault="00A07EA6" w:rsidP="00A07E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6.6</w:t>
      </w:r>
      <w:r w:rsidRPr="00426C87">
        <w:rPr>
          <w:rFonts w:ascii="Times New Roman" w:hAnsi="Times New Roman" w:cs="Times New Roman"/>
          <w:sz w:val="24"/>
          <w:szCs w:val="24"/>
        </w:rPr>
        <w:t>. Изменение условий настоящего Договора осуществляется в порядке, предусмотренном жилищным и гражданским законодательством.</w:t>
      </w:r>
    </w:p>
    <w:p w:rsidR="00A07EA6" w:rsidRPr="00426C87" w:rsidRDefault="00A07EA6" w:rsidP="00A07E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426C8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26C87">
        <w:rPr>
          <w:rFonts w:ascii="Times New Roman" w:hAnsi="Times New Roman" w:cs="Times New Roman"/>
          <w:sz w:val="24"/>
          <w:szCs w:val="24"/>
        </w:rPr>
        <w:t>. Отчуждение помещения новому Собственнику не является основанием для досрочного расторжения настоящего Договора, но является основанием для замены Собственника новой стороной Договора.</w:t>
      </w:r>
    </w:p>
    <w:p w:rsidR="00A07EA6" w:rsidRPr="00426C87" w:rsidRDefault="00A07EA6" w:rsidP="00A07E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7EA6" w:rsidRPr="003A3FE2" w:rsidRDefault="00A07EA6" w:rsidP="00A07EA6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3A3FE2">
        <w:rPr>
          <w:rFonts w:ascii="Times New Roman" w:hAnsi="Times New Roman" w:cs="Times New Roman"/>
          <w:b/>
          <w:sz w:val="24"/>
          <w:szCs w:val="24"/>
        </w:rPr>
        <w:t>. ОРГАНИЗАЦИЯ ОБЩЕГО СОБРАНИЯ</w:t>
      </w:r>
    </w:p>
    <w:p w:rsidR="00A07EA6" w:rsidRPr="00426C87" w:rsidRDefault="00A07EA6" w:rsidP="00A07E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7EA6" w:rsidRPr="00426C87" w:rsidRDefault="00A07EA6" w:rsidP="00A07E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426C87">
        <w:rPr>
          <w:rFonts w:ascii="Times New Roman" w:hAnsi="Times New Roman" w:cs="Times New Roman"/>
          <w:sz w:val="24"/>
          <w:szCs w:val="24"/>
        </w:rPr>
        <w:t>.1. Решение об организации Общего собрания Собственников помещений многоквартирного дома принимается Управляющей организацией.</w:t>
      </w:r>
    </w:p>
    <w:p w:rsidR="00A07EA6" w:rsidRPr="00426C87" w:rsidRDefault="00A07EA6" w:rsidP="00A07E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426C87">
        <w:rPr>
          <w:rFonts w:ascii="Times New Roman" w:hAnsi="Times New Roman" w:cs="Times New Roman"/>
          <w:sz w:val="24"/>
          <w:szCs w:val="24"/>
        </w:rPr>
        <w:t>.2. Собственники помещений многоквартирного дома предупреждаются о проведении очередного Общего собрания под роспись, либо помещением информации на доске объявлений.</w:t>
      </w:r>
    </w:p>
    <w:p w:rsidR="00A07EA6" w:rsidRPr="00426C87" w:rsidRDefault="00A07EA6" w:rsidP="00A07E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ar305"/>
      <w:bookmarkEnd w:id="16"/>
      <w:r>
        <w:rPr>
          <w:rFonts w:ascii="Times New Roman" w:hAnsi="Times New Roman" w:cs="Times New Roman"/>
          <w:sz w:val="24"/>
          <w:szCs w:val="24"/>
        </w:rPr>
        <w:t>7</w:t>
      </w:r>
      <w:r w:rsidRPr="00426C87">
        <w:rPr>
          <w:rFonts w:ascii="Times New Roman" w:hAnsi="Times New Roman" w:cs="Times New Roman"/>
          <w:sz w:val="24"/>
          <w:szCs w:val="24"/>
        </w:rPr>
        <w:t>.3. Внеочередное Общее собрание может проводиться по инициативе Собственника помещения.</w:t>
      </w:r>
    </w:p>
    <w:p w:rsidR="00A07EA6" w:rsidRPr="00426C87" w:rsidRDefault="00A07EA6" w:rsidP="00A07E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87">
        <w:rPr>
          <w:rFonts w:ascii="Times New Roman" w:hAnsi="Times New Roman" w:cs="Times New Roman"/>
          <w:sz w:val="24"/>
          <w:szCs w:val="24"/>
        </w:rPr>
        <w:t>Собст</w:t>
      </w:r>
      <w:r>
        <w:rPr>
          <w:rFonts w:ascii="Times New Roman" w:hAnsi="Times New Roman" w:cs="Times New Roman"/>
          <w:sz w:val="24"/>
          <w:szCs w:val="24"/>
        </w:rPr>
        <w:t>венники помещений предупреждают Управляющую организацию</w:t>
      </w:r>
      <w:r w:rsidRPr="00426C87">
        <w:rPr>
          <w:rFonts w:ascii="Times New Roman" w:hAnsi="Times New Roman" w:cs="Times New Roman"/>
          <w:sz w:val="24"/>
          <w:szCs w:val="24"/>
        </w:rPr>
        <w:t xml:space="preserve"> о проведении</w:t>
      </w:r>
      <w:r>
        <w:rPr>
          <w:rFonts w:ascii="Times New Roman" w:hAnsi="Times New Roman" w:cs="Times New Roman"/>
          <w:sz w:val="24"/>
          <w:szCs w:val="24"/>
        </w:rPr>
        <w:t xml:space="preserve"> внеочередного Общего собрания  в письменной форме</w:t>
      </w:r>
      <w:r w:rsidRPr="00426C87">
        <w:rPr>
          <w:rFonts w:ascii="Times New Roman" w:hAnsi="Times New Roman" w:cs="Times New Roman"/>
          <w:sz w:val="24"/>
          <w:szCs w:val="24"/>
        </w:rPr>
        <w:t>.</w:t>
      </w:r>
    </w:p>
    <w:p w:rsidR="00A07EA6" w:rsidRDefault="00A07EA6" w:rsidP="00A07E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87">
        <w:rPr>
          <w:rFonts w:ascii="Times New Roman" w:hAnsi="Times New Roman" w:cs="Times New Roman"/>
          <w:sz w:val="24"/>
          <w:szCs w:val="24"/>
        </w:rPr>
        <w:t>Расходы на организацию внеочередного Общего собрания несет инициатор его созыва.</w:t>
      </w:r>
    </w:p>
    <w:p w:rsidR="00936A2B" w:rsidRDefault="00936A2B" w:rsidP="00A07E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36A2B" w:rsidRDefault="00936A2B" w:rsidP="00A07E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36A2B" w:rsidRPr="00426C87" w:rsidRDefault="00936A2B" w:rsidP="00A07E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7EA6" w:rsidRPr="009A7765" w:rsidRDefault="00A07EA6" w:rsidP="00A07EA6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8</w:t>
      </w:r>
      <w:r w:rsidRPr="009A7765">
        <w:rPr>
          <w:rFonts w:ascii="Times New Roman" w:hAnsi="Times New Roman" w:cs="Times New Roman"/>
          <w:b/>
          <w:sz w:val="24"/>
          <w:szCs w:val="24"/>
        </w:rPr>
        <w:t>. ОСОБЫЕ УСЛОВИЯ</w:t>
      </w:r>
    </w:p>
    <w:p w:rsidR="00A07EA6" w:rsidRPr="00426C87" w:rsidRDefault="00A07EA6" w:rsidP="00A07E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7EA6" w:rsidRPr="00426C87" w:rsidRDefault="00A07EA6" w:rsidP="00A07E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426C87">
        <w:rPr>
          <w:rFonts w:ascii="Times New Roman" w:hAnsi="Times New Roman" w:cs="Times New Roman"/>
          <w:sz w:val="24"/>
          <w:szCs w:val="24"/>
        </w:rPr>
        <w:t>.1. Все споры, возникшие из Договора или в связи с ним, разрешаются Сторонами путем переговоров. В случае если Стороны не могут достичь взаимного соглашения, споры и разногласия разрешаются в судебном порядке по заявлению одной из Сторон.</w:t>
      </w:r>
    </w:p>
    <w:p w:rsidR="00A07EA6" w:rsidRPr="00426C87" w:rsidRDefault="00A07EA6" w:rsidP="00A07E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426C87">
        <w:rPr>
          <w:rFonts w:ascii="Times New Roman" w:hAnsi="Times New Roman" w:cs="Times New Roman"/>
          <w:sz w:val="24"/>
          <w:szCs w:val="24"/>
        </w:rPr>
        <w:t xml:space="preserve">.2. </w:t>
      </w:r>
      <w:r>
        <w:rPr>
          <w:rFonts w:ascii="Times New Roman" w:hAnsi="Times New Roman" w:cs="Times New Roman"/>
          <w:sz w:val="24"/>
          <w:szCs w:val="24"/>
        </w:rPr>
        <w:t>Любые приложения, изменения и дополнения к настоящему Договору оформляются в письменной форме, подписываются уполномоченными на то представителями Сторон и являются его неотъемлемой частью. Никакие устные договоренности Сторон не имеют юридической силы.</w:t>
      </w:r>
    </w:p>
    <w:p w:rsidR="00A07EA6" w:rsidRDefault="00A07EA6" w:rsidP="00A07E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426C87">
        <w:rPr>
          <w:rFonts w:ascii="Times New Roman" w:hAnsi="Times New Roman" w:cs="Times New Roman"/>
          <w:sz w:val="24"/>
          <w:szCs w:val="24"/>
        </w:rPr>
        <w:t xml:space="preserve">.3. </w:t>
      </w:r>
      <w:r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в вопросах, касающихся любой информации по настоящему Договору, разглашение которой способно нанести Сторонам имущественный либо иной ущерб.</w:t>
      </w:r>
    </w:p>
    <w:p w:rsidR="00A07EA6" w:rsidRPr="00426C87" w:rsidRDefault="00A07EA6" w:rsidP="00A07E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426C87">
        <w:rPr>
          <w:rFonts w:ascii="Times New Roman" w:hAnsi="Times New Roman" w:cs="Times New Roman"/>
          <w:sz w:val="24"/>
          <w:szCs w:val="24"/>
        </w:rPr>
        <w:t>.4. Сторона, оказавшаяся не в состоянии выполнить свои обязательства по Договору, обязана незамедлительно известить другую Сторону о наступлении или прекращении действия обстоятельств, препятствующих выполнению этих обязательств.</w:t>
      </w:r>
    </w:p>
    <w:p w:rsidR="00A07EA6" w:rsidRPr="00426C87" w:rsidRDefault="00A07EA6" w:rsidP="00A07E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7EA6" w:rsidRPr="00423F9E" w:rsidRDefault="00A07EA6" w:rsidP="00A07EA6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23F9E">
        <w:rPr>
          <w:rFonts w:ascii="Times New Roman" w:hAnsi="Times New Roman" w:cs="Times New Roman"/>
          <w:b/>
          <w:sz w:val="24"/>
          <w:szCs w:val="24"/>
        </w:rPr>
        <w:t>9. СРОК ДЕЙСТВИЯ ДОГОВОРА</w:t>
      </w:r>
    </w:p>
    <w:p w:rsidR="00A07EA6" w:rsidRPr="00426C87" w:rsidRDefault="00A07EA6" w:rsidP="00A07E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7EA6" w:rsidRPr="00426C87" w:rsidRDefault="00A07EA6" w:rsidP="00A07E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426C87">
        <w:rPr>
          <w:rFonts w:ascii="Times New Roman" w:hAnsi="Times New Roman" w:cs="Times New Roman"/>
          <w:sz w:val="24"/>
          <w:szCs w:val="24"/>
        </w:rPr>
        <w:t xml:space="preserve">.1. Договор заключен на </w:t>
      </w:r>
      <w:r w:rsidR="00936A2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5  лет </w:t>
      </w:r>
      <w:r w:rsidRPr="00426C87">
        <w:rPr>
          <w:rFonts w:ascii="Times New Roman" w:hAnsi="Times New Roman" w:cs="Times New Roman"/>
          <w:sz w:val="24"/>
          <w:szCs w:val="24"/>
        </w:rPr>
        <w:t xml:space="preserve"> и вступает в действие с "</w:t>
      </w:r>
      <w:r w:rsidR="00936A2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13 </w:t>
      </w:r>
      <w:r w:rsidRPr="00426C87">
        <w:rPr>
          <w:rFonts w:ascii="Times New Roman" w:hAnsi="Times New Roman" w:cs="Times New Roman"/>
          <w:sz w:val="24"/>
          <w:szCs w:val="24"/>
        </w:rPr>
        <w:t>"</w:t>
      </w:r>
      <w:r w:rsidR="00936A2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февраля </w:t>
      </w:r>
      <w:r w:rsidRPr="00426C87">
        <w:rPr>
          <w:rFonts w:ascii="Times New Roman" w:hAnsi="Times New Roman" w:cs="Times New Roman"/>
          <w:sz w:val="24"/>
          <w:szCs w:val="24"/>
        </w:rPr>
        <w:t xml:space="preserve"> </w:t>
      </w:r>
      <w:r w:rsidR="00936A2B">
        <w:rPr>
          <w:rFonts w:ascii="Times New Roman" w:hAnsi="Times New Roman" w:cs="Times New Roman"/>
          <w:b/>
          <w:i/>
          <w:sz w:val="24"/>
          <w:szCs w:val="24"/>
          <w:u w:val="single"/>
        </w:rPr>
        <w:t>2013</w:t>
      </w:r>
      <w:r w:rsidRPr="00426C87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A07EA6" w:rsidRPr="00426C87" w:rsidRDefault="00A07EA6" w:rsidP="00A07E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426C87">
        <w:rPr>
          <w:rFonts w:ascii="Times New Roman" w:hAnsi="Times New Roman" w:cs="Times New Roman"/>
          <w:sz w:val="24"/>
          <w:szCs w:val="24"/>
        </w:rPr>
        <w:t>.2. Стороны установили, что условия Договора применяются к отношениям, возникшим между ними до заключения настоящего Договора.</w:t>
      </w:r>
    </w:p>
    <w:p w:rsidR="00A07EA6" w:rsidRPr="00426C87" w:rsidRDefault="00A07EA6" w:rsidP="00A07E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426C87">
        <w:rPr>
          <w:rFonts w:ascii="Times New Roman" w:hAnsi="Times New Roman" w:cs="Times New Roman"/>
          <w:sz w:val="24"/>
          <w:szCs w:val="24"/>
        </w:rPr>
        <w:t>.3. При отсутствии решения общего собрания Собственников либо уведомления Управляющей организации о прекращении Договора по окончании срока его действия Договор считается продленным на тот же срок и на тех же условиях.</w:t>
      </w:r>
    </w:p>
    <w:p w:rsidR="00A07EA6" w:rsidRPr="00426C87" w:rsidRDefault="00A07EA6" w:rsidP="00A07E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7EA6" w:rsidRPr="00423F9E" w:rsidRDefault="00A07EA6" w:rsidP="00A07EA6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23F9E">
        <w:rPr>
          <w:rFonts w:ascii="Times New Roman" w:hAnsi="Times New Roman" w:cs="Times New Roman"/>
          <w:b/>
          <w:sz w:val="24"/>
          <w:szCs w:val="24"/>
        </w:rPr>
        <w:t>10. ЗАКЛЮЧИТЕЛЬНЫЕ ПОЛОЖЕНИЯ</w:t>
      </w:r>
    </w:p>
    <w:p w:rsidR="00A07EA6" w:rsidRPr="00426C87" w:rsidRDefault="00A07EA6" w:rsidP="00A07E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7EA6" w:rsidRDefault="00A07EA6" w:rsidP="00A07E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426C87">
        <w:rPr>
          <w:rFonts w:ascii="Times New Roman" w:hAnsi="Times New Roman" w:cs="Times New Roman"/>
          <w:sz w:val="24"/>
          <w:szCs w:val="24"/>
        </w:rPr>
        <w:t>.1. Настоящий Договор составлен в двух экземплярах, по одному для каждой из Сторон, каждый из которых имеет одинаковую юридическую силу. Все Приложения к настоящему Договору являются его неотъемлемой частью. Договор составлен на</w:t>
      </w:r>
      <w:r>
        <w:rPr>
          <w:rFonts w:ascii="Times New Roman" w:hAnsi="Times New Roman" w:cs="Times New Roman"/>
          <w:sz w:val="24"/>
          <w:szCs w:val="24"/>
        </w:rPr>
        <w:t xml:space="preserve"> 6</w:t>
      </w:r>
      <w:r w:rsidRPr="00426C87">
        <w:rPr>
          <w:rFonts w:ascii="Times New Roman" w:hAnsi="Times New Roman" w:cs="Times New Roman"/>
          <w:sz w:val="24"/>
          <w:szCs w:val="24"/>
        </w:rPr>
        <w:t xml:space="preserve"> страницах и содержит 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Pr="00426C87">
        <w:rPr>
          <w:rFonts w:ascii="Times New Roman" w:hAnsi="Times New Roman" w:cs="Times New Roman"/>
          <w:sz w:val="24"/>
          <w:szCs w:val="24"/>
        </w:rPr>
        <w:t>Приложени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426C87">
        <w:rPr>
          <w:rFonts w:ascii="Times New Roman" w:hAnsi="Times New Roman" w:cs="Times New Roman"/>
          <w:sz w:val="24"/>
          <w:szCs w:val="24"/>
        </w:rPr>
        <w:t>.</w:t>
      </w:r>
    </w:p>
    <w:p w:rsidR="00A07EA6" w:rsidRDefault="00A07EA6" w:rsidP="00A07E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7EA6" w:rsidRDefault="00A07EA6" w:rsidP="00A07E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7EA6" w:rsidRDefault="00A07EA6" w:rsidP="00A07E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7EA6" w:rsidRPr="00426C87" w:rsidRDefault="00A07EA6" w:rsidP="00A07E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7EA6" w:rsidRPr="00426C87" w:rsidRDefault="00A07EA6" w:rsidP="00A07E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7EA6" w:rsidRPr="00423F9E" w:rsidRDefault="00A07EA6" w:rsidP="00A07EA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3F9E">
        <w:rPr>
          <w:rFonts w:ascii="Times New Roman" w:hAnsi="Times New Roman" w:cs="Times New Roman"/>
          <w:b/>
          <w:sz w:val="24"/>
          <w:szCs w:val="24"/>
        </w:rPr>
        <w:t>РЕКВИЗИТЫ И ПОДПИСИ СТОРОН</w:t>
      </w:r>
    </w:p>
    <w:p w:rsidR="00A07EA6" w:rsidRPr="00426C87" w:rsidRDefault="00A07EA6" w:rsidP="00A07E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7EA6" w:rsidRPr="00426C87" w:rsidRDefault="00A07EA6" w:rsidP="00A07EA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26C87">
        <w:rPr>
          <w:rFonts w:ascii="Times New Roman" w:hAnsi="Times New Roman" w:cs="Times New Roman"/>
          <w:sz w:val="24"/>
          <w:szCs w:val="24"/>
        </w:rPr>
        <w:t>Собственни</w:t>
      </w:r>
      <w:proofErr w:type="gramStart"/>
      <w:r w:rsidRPr="00426C87">
        <w:rPr>
          <w:rFonts w:ascii="Times New Roman" w:hAnsi="Times New Roman" w:cs="Times New Roman"/>
          <w:sz w:val="24"/>
          <w:szCs w:val="24"/>
        </w:rPr>
        <w:t>к(</w:t>
      </w:r>
      <w:proofErr w:type="gramEnd"/>
      <w:r w:rsidRPr="00426C87">
        <w:rPr>
          <w:rFonts w:ascii="Times New Roman" w:hAnsi="Times New Roman" w:cs="Times New Roman"/>
          <w:sz w:val="24"/>
          <w:szCs w:val="24"/>
        </w:rPr>
        <w:t xml:space="preserve">и) (представитель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26C87">
        <w:rPr>
          <w:rFonts w:ascii="Times New Roman" w:hAnsi="Times New Roman" w:cs="Times New Roman"/>
          <w:sz w:val="24"/>
          <w:szCs w:val="24"/>
        </w:rPr>
        <w:t xml:space="preserve">  </w:t>
      </w:r>
      <w:r w:rsidR="004B5FB4">
        <w:rPr>
          <w:rFonts w:ascii="Times New Roman" w:hAnsi="Times New Roman" w:cs="Times New Roman"/>
          <w:sz w:val="24"/>
          <w:szCs w:val="24"/>
        </w:rPr>
        <w:t xml:space="preserve">       </w:t>
      </w:r>
      <w:r w:rsidRPr="00426C87">
        <w:rPr>
          <w:rFonts w:ascii="Times New Roman" w:hAnsi="Times New Roman" w:cs="Times New Roman"/>
          <w:sz w:val="24"/>
          <w:szCs w:val="24"/>
        </w:rPr>
        <w:t xml:space="preserve"> Управляющая организация:</w:t>
      </w:r>
    </w:p>
    <w:p w:rsidR="00A07EA6" w:rsidRPr="00426C87" w:rsidRDefault="00A07EA6" w:rsidP="00A07EA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26C87">
        <w:rPr>
          <w:rFonts w:ascii="Times New Roman" w:hAnsi="Times New Roman" w:cs="Times New Roman"/>
          <w:sz w:val="24"/>
          <w:szCs w:val="24"/>
        </w:rPr>
        <w:t xml:space="preserve">    собственника):</w:t>
      </w:r>
    </w:p>
    <w:p w:rsidR="00A07EA6" w:rsidRPr="00426C87" w:rsidRDefault="00A07EA6" w:rsidP="00A07EA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26C87">
        <w:rPr>
          <w:rFonts w:ascii="Times New Roman" w:hAnsi="Times New Roman" w:cs="Times New Roman"/>
          <w:sz w:val="24"/>
          <w:szCs w:val="24"/>
        </w:rPr>
        <w:t xml:space="preserve">    __________________________________   </w:t>
      </w:r>
      <w:r w:rsidR="004B5FB4">
        <w:rPr>
          <w:rFonts w:ascii="Times New Roman" w:hAnsi="Times New Roman" w:cs="Times New Roman"/>
          <w:sz w:val="24"/>
          <w:szCs w:val="24"/>
        </w:rPr>
        <w:t xml:space="preserve">        </w:t>
      </w:r>
      <w:r w:rsidRPr="00426C87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A07EA6" w:rsidRPr="00426C87" w:rsidRDefault="00A07EA6" w:rsidP="00A07EA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26C87">
        <w:rPr>
          <w:rFonts w:ascii="Times New Roman" w:hAnsi="Times New Roman" w:cs="Times New Roman"/>
          <w:sz w:val="24"/>
          <w:szCs w:val="24"/>
        </w:rPr>
        <w:t xml:space="preserve">    __________________________________  </w:t>
      </w:r>
      <w:r w:rsidR="004B5FB4">
        <w:rPr>
          <w:rFonts w:ascii="Times New Roman" w:hAnsi="Times New Roman" w:cs="Times New Roman"/>
          <w:sz w:val="24"/>
          <w:szCs w:val="24"/>
        </w:rPr>
        <w:t xml:space="preserve">        </w:t>
      </w:r>
      <w:r w:rsidRPr="00426C87"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</w:p>
    <w:p w:rsidR="00A07EA6" w:rsidRPr="00426C87" w:rsidRDefault="00A07EA6" w:rsidP="00A07EA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26C87">
        <w:rPr>
          <w:rFonts w:ascii="Times New Roman" w:hAnsi="Times New Roman" w:cs="Times New Roman"/>
          <w:sz w:val="24"/>
          <w:szCs w:val="24"/>
        </w:rPr>
        <w:t xml:space="preserve">    __________________________________   </w:t>
      </w:r>
      <w:r w:rsidR="004B5FB4">
        <w:rPr>
          <w:rFonts w:ascii="Times New Roman" w:hAnsi="Times New Roman" w:cs="Times New Roman"/>
          <w:sz w:val="24"/>
          <w:szCs w:val="24"/>
        </w:rPr>
        <w:t xml:space="preserve">        </w:t>
      </w:r>
      <w:r w:rsidRPr="00426C87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A07EA6" w:rsidRPr="00426C87" w:rsidRDefault="00A07EA6" w:rsidP="00A07EA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26C87">
        <w:rPr>
          <w:rFonts w:ascii="Times New Roman" w:hAnsi="Times New Roman" w:cs="Times New Roman"/>
          <w:sz w:val="24"/>
          <w:szCs w:val="24"/>
        </w:rPr>
        <w:t xml:space="preserve">    __________________________________  </w:t>
      </w:r>
      <w:r w:rsidR="004B5FB4">
        <w:rPr>
          <w:rFonts w:ascii="Times New Roman" w:hAnsi="Times New Roman" w:cs="Times New Roman"/>
          <w:sz w:val="24"/>
          <w:szCs w:val="24"/>
        </w:rPr>
        <w:t xml:space="preserve">        </w:t>
      </w:r>
      <w:r w:rsidRPr="00426C87"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</w:p>
    <w:p w:rsidR="00A07EA6" w:rsidRDefault="00A07EA6" w:rsidP="00A07EA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B5FB4" w:rsidRDefault="004B5FB4" w:rsidP="00A07EA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B5FB4" w:rsidRDefault="004B5FB4" w:rsidP="00A07EA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B5FB4" w:rsidRDefault="004B5FB4" w:rsidP="00A07EA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B5FB4" w:rsidRPr="00426C87" w:rsidRDefault="004B5FB4" w:rsidP="00A07EA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07EA6" w:rsidRPr="004B5FB4" w:rsidRDefault="00A07EA6" w:rsidP="00A07EA6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4B5FB4">
        <w:rPr>
          <w:rFonts w:ascii="Times New Roman" w:hAnsi="Times New Roman" w:cs="Times New Roman"/>
          <w:b/>
          <w:sz w:val="24"/>
          <w:szCs w:val="24"/>
        </w:rPr>
        <w:t xml:space="preserve">    ______________</w:t>
      </w:r>
      <w:r w:rsidR="004B5FB4" w:rsidRPr="004B5FB4">
        <w:rPr>
          <w:rFonts w:ascii="Times New Roman" w:hAnsi="Times New Roman" w:cs="Times New Roman"/>
          <w:b/>
          <w:sz w:val="24"/>
          <w:szCs w:val="24"/>
        </w:rPr>
        <w:t>______</w:t>
      </w:r>
      <w:r w:rsidRPr="004B5FB4">
        <w:rPr>
          <w:rFonts w:ascii="Times New Roman" w:hAnsi="Times New Roman" w:cs="Times New Roman"/>
          <w:b/>
          <w:sz w:val="24"/>
          <w:szCs w:val="24"/>
        </w:rPr>
        <w:t>___</w:t>
      </w:r>
      <w:r w:rsidR="004B5FB4" w:rsidRPr="004B5FB4">
        <w:rPr>
          <w:rFonts w:ascii="Times New Roman" w:hAnsi="Times New Roman" w:cs="Times New Roman"/>
          <w:b/>
          <w:sz w:val="24"/>
          <w:szCs w:val="24"/>
        </w:rPr>
        <w:t xml:space="preserve">  Иванов И.И.          ___</w:t>
      </w:r>
      <w:r w:rsidRPr="004B5FB4">
        <w:rPr>
          <w:rFonts w:ascii="Times New Roman" w:hAnsi="Times New Roman" w:cs="Times New Roman"/>
          <w:b/>
          <w:sz w:val="24"/>
          <w:szCs w:val="24"/>
        </w:rPr>
        <w:t>____________________</w:t>
      </w:r>
      <w:r w:rsidR="004B5FB4" w:rsidRPr="004B5FB4">
        <w:rPr>
          <w:rFonts w:ascii="Times New Roman" w:hAnsi="Times New Roman" w:cs="Times New Roman"/>
          <w:b/>
          <w:sz w:val="24"/>
          <w:szCs w:val="24"/>
        </w:rPr>
        <w:t xml:space="preserve"> Волков А.П. </w:t>
      </w:r>
    </w:p>
    <w:p w:rsidR="00A07EA6" w:rsidRPr="004B5FB4" w:rsidRDefault="00A07EA6" w:rsidP="00A07EA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4AD0" w:rsidRDefault="00244AD0"/>
    <w:p w:rsidR="00FC42B4" w:rsidRDefault="00FC42B4"/>
    <w:p w:rsidR="00FC42B4" w:rsidRDefault="00FC42B4"/>
    <w:p w:rsidR="00FC42B4" w:rsidRDefault="00FC42B4"/>
    <w:p w:rsidR="00FC42B4" w:rsidRDefault="00FC42B4" w:rsidP="00FC42B4">
      <w:pPr>
        <w:spacing w:after="60" w:line="269" w:lineRule="exact"/>
        <w:ind w:left="5240" w:right="20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4557B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1</w:t>
      </w:r>
      <w:r w:rsidRPr="0084557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лист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1</w:t>
      </w:r>
      <w:r w:rsidRPr="0084557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к Договору управления многоквартирным домом</w:t>
      </w:r>
    </w:p>
    <w:p w:rsidR="00FC42B4" w:rsidRPr="0084557B" w:rsidRDefault="00FC42B4" w:rsidP="00FC42B4">
      <w:pPr>
        <w:spacing w:after="60" w:line="269" w:lineRule="exact"/>
        <w:ind w:left="5240" w:right="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C42B4" w:rsidRPr="0084557B" w:rsidRDefault="00FC42B4" w:rsidP="00FC42B4">
      <w:pPr>
        <w:keepNext/>
        <w:keepLines/>
        <w:tabs>
          <w:tab w:val="left" w:pos="0"/>
        </w:tabs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bookmarkStart w:id="17" w:name="bookmark0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А. </w:t>
      </w:r>
      <w:r w:rsidRPr="0084557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Работы, выполняемые при проведении технических осмотров и обходов отдельных эле</w:t>
      </w:r>
      <w:r w:rsidRPr="0084557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softHyphen/>
        <w:t>ментов и помещений дома</w:t>
      </w:r>
      <w:proofErr w:type="gramStart"/>
      <w:r w:rsidRPr="0084557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,</w:t>
      </w:r>
      <w:proofErr w:type="gramEnd"/>
      <w:r w:rsidRPr="0084557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связанных с содержанием дома, и оплачиваемых за счет платы «за содержание жилья»</w:t>
      </w:r>
      <w:bookmarkEnd w:id="17"/>
    </w:p>
    <w:p w:rsidR="00FC42B4" w:rsidRPr="0084557B" w:rsidRDefault="00FC42B4" w:rsidP="00FC42B4">
      <w:pPr>
        <w:tabs>
          <w:tab w:val="left" w:pos="0"/>
          <w:tab w:val="left" w:pos="51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84557B">
        <w:rPr>
          <w:rFonts w:ascii="Times New Roman" w:eastAsia="Times New Roman" w:hAnsi="Times New Roman" w:cs="Times New Roman"/>
          <w:sz w:val="24"/>
          <w:szCs w:val="24"/>
        </w:rPr>
        <w:t xml:space="preserve">Устранение незначительных неисправностей в системах водопровода и канализации (смена прокладок в водопроводных кранах, технологическое открывание - закрывание шаровых кранов, уплотнение сгонов, устранение засоров, крепление санитарно </w:t>
      </w:r>
      <w:proofErr w:type="gramStart"/>
      <w:r w:rsidRPr="0084557B">
        <w:rPr>
          <w:rFonts w:ascii="Times New Roman" w:eastAsia="Times New Roman" w:hAnsi="Times New Roman" w:cs="Times New Roman"/>
          <w:sz w:val="24"/>
          <w:szCs w:val="24"/>
        </w:rPr>
        <w:t>-т</w:t>
      </w:r>
      <w:proofErr w:type="gramEnd"/>
      <w:r w:rsidRPr="0084557B">
        <w:rPr>
          <w:rFonts w:ascii="Times New Roman" w:eastAsia="Times New Roman" w:hAnsi="Times New Roman" w:cs="Times New Roman"/>
          <w:sz w:val="24"/>
          <w:szCs w:val="24"/>
        </w:rPr>
        <w:t>ехнических приборов, прочистка сифонов, набивка сальников, установка ограничителей -дроссельных шайб) в местах общего пользования.</w:t>
      </w:r>
    </w:p>
    <w:p w:rsidR="00FC42B4" w:rsidRPr="0084557B" w:rsidRDefault="00FC42B4" w:rsidP="00FC42B4">
      <w:pPr>
        <w:tabs>
          <w:tab w:val="left" w:pos="0"/>
          <w:tab w:val="left" w:pos="51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557B">
        <w:rPr>
          <w:rFonts w:ascii="Times New Roman" w:eastAsia="Times New Roman" w:hAnsi="Times New Roman" w:cs="Times New Roman"/>
          <w:sz w:val="24"/>
          <w:szCs w:val="24"/>
        </w:rPr>
        <w:t>2.Устранение незначительных неисправностей в системах центрального отопления и горячего водоснабжения (регулировка трехходовых кранов, набивка сальников, мелкий ремонт теплоизоляции, устранение течи в трубопроводах, приборах и арматуре; разборка, осмотр и очистка грязевиков, воздухосборников, компенсаторов, регулирующих кранов, вентилей, задвижек; очистка от накипи запорной арматуры).</w:t>
      </w:r>
    </w:p>
    <w:p w:rsidR="00FC42B4" w:rsidRPr="0084557B" w:rsidRDefault="00FC42B4" w:rsidP="00FC42B4">
      <w:pPr>
        <w:tabs>
          <w:tab w:val="left" w:pos="0"/>
          <w:tab w:val="left" w:pos="468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557B">
        <w:rPr>
          <w:rFonts w:ascii="Times New Roman" w:eastAsia="Times New Roman" w:hAnsi="Times New Roman" w:cs="Times New Roman"/>
          <w:sz w:val="24"/>
          <w:szCs w:val="24"/>
        </w:rPr>
        <w:t>3.Устранение незначительных неисправностей электротехнических устройств (смена и ремонт штепсельных розеток и выключателей, мелкий ремонт электропроводки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помещениях общего пользования</w:t>
      </w:r>
      <w:r w:rsidRPr="0084557B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FC42B4" w:rsidRDefault="00FC42B4" w:rsidP="00FC42B4">
      <w:pPr>
        <w:pStyle w:val="a3"/>
        <w:tabs>
          <w:tab w:val="left" w:pos="0"/>
          <w:tab w:val="left" w:pos="300"/>
        </w:tabs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84557B">
        <w:rPr>
          <w:rFonts w:ascii="Times New Roman" w:eastAsia="Times New Roman" w:hAnsi="Times New Roman" w:cs="Times New Roman"/>
          <w:sz w:val="24"/>
          <w:szCs w:val="24"/>
        </w:rPr>
        <w:t>Прочистка канализационного лежака.</w:t>
      </w:r>
    </w:p>
    <w:p w:rsidR="00FC42B4" w:rsidRPr="0084557B" w:rsidRDefault="00FC42B4" w:rsidP="00FC42B4">
      <w:pPr>
        <w:pStyle w:val="a3"/>
        <w:tabs>
          <w:tab w:val="left" w:pos="0"/>
          <w:tab w:val="left" w:pos="300"/>
        </w:tabs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Pr="0084557B">
        <w:rPr>
          <w:rFonts w:ascii="Times New Roman" w:eastAsia="Times New Roman" w:hAnsi="Times New Roman" w:cs="Times New Roman"/>
          <w:sz w:val="24"/>
          <w:szCs w:val="24"/>
        </w:rPr>
        <w:t>Проверка исправности канализационных вытяжек.</w:t>
      </w:r>
    </w:p>
    <w:p w:rsidR="00FC42B4" w:rsidRPr="0084557B" w:rsidRDefault="00FC42B4" w:rsidP="00FC42B4">
      <w:pPr>
        <w:tabs>
          <w:tab w:val="left" w:pos="0"/>
          <w:tab w:val="left" w:pos="29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Pr="0084557B">
        <w:rPr>
          <w:rFonts w:ascii="Times New Roman" w:eastAsia="Times New Roman" w:hAnsi="Times New Roman" w:cs="Times New Roman"/>
          <w:sz w:val="24"/>
          <w:szCs w:val="24"/>
        </w:rPr>
        <w:t>Проверка наличия тяги в дымовентиляционных каналах.</w:t>
      </w:r>
    </w:p>
    <w:p w:rsidR="00FC42B4" w:rsidRPr="0084557B" w:rsidRDefault="00FC42B4" w:rsidP="00FC42B4">
      <w:pPr>
        <w:tabs>
          <w:tab w:val="left" w:pos="0"/>
          <w:tab w:val="left" w:pos="29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Pr="0084557B">
        <w:rPr>
          <w:rFonts w:ascii="Times New Roman" w:eastAsia="Times New Roman" w:hAnsi="Times New Roman" w:cs="Times New Roman"/>
          <w:sz w:val="24"/>
          <w:szCs w:val="24"/>
        </w:rPr>
        <w:t xml:space="preserve">Проверка заземления оболочки </w:t>
      </w:r>
      <w:proofErr w:type="spellStart"/>
      <w:r w:rsidRPr="0084557B">
        <w:rPr>
          <w:rFonts w:ascii="Times New Roman" w:eastAsia="Times New Roman" w:hAnsi="Times New Roman" w:cs="Times New Roman"/>
          <w:sz w:val="24"/>
          <w:szCs w:val="24"/>
        </w:rPr>
        <w:t>электрокабеля</w:t>
      </w:r>
      <w:proofErr w:type="spellEnd"/>
      <w:r w:rsidRPr="0084557B">
        <w:rPr>
          <w:rFonts w:ascii="Times New Roman" w:eastAsia="Times New Roman" w:hAnsi="Times New Roman" w:cs="Times New Roman"/>
          <w:sz w:val="24"/>
          <w:szCs w:val="24"/>
        </w:rPr>
        <w:t>, замеры сопротивления изоляции проводов.</w:t>
      </w:r>
    </w:p>
    <w:p w:rsidR="00FC42B4" w:rsidRPr="0084557B" w:rsidRDefault="00FC42B4" w:rsidP="00FC42B4">
      <w:pPr>
        <w:tabs>
          <w:tab w:val="left" w:pos="0"/>
          <w:tab w:val="left" w:pos="29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Pr="0084557B">
        <w:rPr>
          <w:rFonts w:ascii="Times New Roman" w:eastAsia="Times New Roman" w:hAnsi="Times New Roman" w:cs="Times New Roman"/>
          <w:sz w:val="24"/>
          <w:szCs w:val="24"/>
        </w:rPr>
        <w:t>Осмотр противопожарно</w:t>
      </w:r>
      <w:r>
        <w:rPr>
          <w:rFonts w:ascii="Times New Roman" w:eastAsia="Times New Roman" w:hAnsi="Times New Roman" w:cs="Times New Roman"/>
          <w:sz w:val="24"/>
          <w:szCs w:val="24"/>
        </w:rPr>
        <w:t>го состояния дома</w:t>
      </w:r>
    </w:p>
    <w:p w:rsidR="00FC42B4" w:rsidRPr="0084557B" w:rsidRDefault="00FC42B4" w:rsidP="00FC42B4">
      <w:pPr>
        <w:keepNext/>
        <w:keepLines/>
        <w:tabs>
          <w:tab w:val="left" w:pos="0"/>
        </w:tabs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bookmarkStart w:id="18" w:name="bookmark1"/>
      <w:r w:rsidRPr="0084557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Б. Работы, выполняемые при подготовке дома к эксплуатации в весенне-летний период</w:t>
      </w:r>
      <w:bookmarkEnd w:id="18"/>
    </w:p>
    <w:p w:rsidR="00FC42B4" w:rsidRPr="0084557B" w:rsidRDefault="00FC42B4" w:rsidP="00FC42B4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557B">
        <w:rPr>
          <w:rFonts w:ascii="Times New Roman" w:eastAsia="Times New Roman" w:hAnsi="Times New Roman" w:cs="Times New Roman"/>
          <w:sz w:val="24"/>
          <w:szCs w:val="24"/>
        </w:rPr>
        <w:t>1. Консервация системы центрального отопления.</w:t>
      </w:r>
    </w:p>
    <w:p w:rsidR="00FC42B4" w:rsidRPr="0084557B" w:rsidRDefault="00FC42B4" w:rsidP="00FC42B4">
      <w:pPr>
        <w:keepNext/>
        <w:keepLines/>
        <w:tabs>
          <w:tab w:val="left" w:pos="0"/>
          <w:tab w:val="left" w:pos="329"/>
        </w:tabs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bookmarkStart w:id="19" w:name="bookmark2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В. </w:t>
      </w:r>
      <w:r w:rsidRPr="0084557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Работы, выполняемые при подготовке дома к эксплуатации в осенне-зимний период</w:t>
      </w:r>
      <w:bookmarkEnd w:id="19"/>
    </w:p>
    <w:p w:rsidR="00FC42B4" w:rsidRPr="0084557B" w:rsidRDefault="00FC42B4" w:rsidP="00FC42B4">
      <w:pPr>
        <w:tabs>
          <w:tab w:val="left" w:pos="0"/>
          <w:tab w:val="left" w:pos="27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84557B">
        <w:rPr>
          <w:rFonts w:ascii="Times New Roman" w:eastAsia="Times New Roman" w:hAnsi="Times New Roman" w:cs="Times New Roman"/>
          <w:sz w:val="24"/>
          <w:szCs w:val="24"/>
        </w:rPr>
        <w:t>Прочистка дымовентиляционных каналов.</w:t>
      </w:r>
    </w:p>
    <w:p w:rsidR="00FC42B4" w:rsidRPr="0084557B" w:rsidRDefault="00FC42B4" w:rsidP="00FC42B4">
      <w:pPr>
        <w:tabs>
          <w:tab w:val="left" w:pos="0"/>
          <w:tab w:val="left" w:pos="30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84557B">
        <w:rPr>
          <w:rFonts w:ascii="Times New Roman" w:eastAsia="Times New Roman" w:hAnsi="Times New Roman" w:cs="Times New Roman"/>
          <w:sz w:val="24"/>
          <w:szCs w:val="24"/>
        </w:rPr>
        <w:t>Замена разбитых стекол окон и дверей вспомогательных помещений.</w:t>
      </w:r>
    </w:p>
    <w:p w:rsidR="00FC42B4" w:rsidRPr="0084557B" w:rsidRDefault="00FC42B4" w:rsidP="00FC42B4">
      <w:pPr>
        <w:tabs>
          <w:tab w:val="left" w:pos="0"/>
          <w:tab w:val="left" w:pos="29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84557B">
        <w:rPr>
          <w:rFonts w:ascii="Times New Roman" w:eastAsia="Times New Roman" w:hAnsi="Times New Roman" w:cs="Times New Roman"/>
          <w:sz w:val="24"/>
          <w:szCs w:val="24"/>
        </w:rPr>
        <w:t>Проверка состояния продухов в цоколях зданий.</w:t>
      </w:r>
    </w:p>
    <w:p w:rsidR="00FC42B4" w:rsidRDefault="00FC42B4" w:rsidP="00FC42B4">
      <w:pPr>
        <w:tabs>
          <w:tab w:val="left" w:pos="0"/>
          <w:tab w:val="left" w:pos="29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84557B">
        <w:rPr>
          <w:rFonts w:ascii="Times New Roman" w:eastAsia="Times New Roman" w:hAnsi="Times New Roman" w:cs="Times New Roman"/>
          <w:sz w:val="24"/>
          <w:szCs w:val="24"/>
        </w:rPr>
        <w:t>Ремонт и укрепление входных дверей и люков на крышу.</w:t>
      </w:r>
    </w:p>
    <w:p w:rsidR="00FC42B4" w:rsidRPr="0084557B" w:rsidRDefault="00FC42B4" w:rsidP="00FC42B4">
      <w:pPr>
        <w:tabs>
          <w:tab w:val="left" w:pos="0"/>
          <w:tab w:val="left" w:pos="29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Гидравлическое испытание систем центрального отопления.</w:t>
      </w:r>
    </w:p>
    <w:p w:rsidR="00FC42B4" w:rsidRPr="0084557B" w:rsidRDefault="00FC42B4" w:rsidP="00FC42B4">
      <w:pPr>
        <w:keepNext/>
        <w:keepLines/>
        <w:tabs>
          <w:tab w:val="left" w:pos="0"/>
        </w:tabs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bookmarkStart w:id="20" w:name="bookmark3"/>
      <w:r w:rsidRPr="0084557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Г. Работы, выполняемые при проведении частичных осмотров</w:t>
      </w:r>
      <w:bookmarkEnd w:id="20"/>
    </w:p>
    <w:p w:rsidR="00FC42B4" w:rsidRPr="0084557B" w:rsidRDefault="00FC42B4" w:rsidP="00FC42B4">
      <w:pPr>
        <w:tabs>
          <w:tab w:val="left" w:pos="0"/>
          <w:tab w:val="left" w:pos="27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84557B">
        <w:rPr>
          <w:rFonts w:ascii="Times New Roman" w:eastAsia="Times New Roman" w:hAnsi="Times New Roman" w:cs="Times New Roman"/>
          <w:sz w:val="24"/>
          <w:szCs w:val="24"/>
        </w:rPr>
        <w:t>Ликвидация протечек кровли.</w:t>
      </w:r>
    </w:p>
    <w:p w:rsidR="00FC42B4" w:rsidRPr="0084557B" w:rsidRDefault="00FC42B4" w:rsidP="00FC42B4">
      <w:pPr>
        <w:tabs>
          <w:tab w:val="left" w:pos="0"/>
          <w:tab w:val="left" w:pos="29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84557B">
        <w:rPr>
          <w:rFonts w:ascii="Times New Roman" w:eastAsia="Times New Roman" w:hAnsi="Times New Roman" w:cs="Times New Roman"/>
          <w:sz w:val="24"/>
          <w:szCs w:val="24"/>
        </w:rPr>
        <w:t>Проверка наличия тяги в дымовых и вентиляционных каналах и газоходах.</w:t>
      </w:r>
    </w:p>
    <w:p w:rsidR="00FC42B4" w:rsidRPr="0084557B" w:rsidRDefault="00FC42B4" w:rsidP="00FC42B4">
      <w:pPr>
        <w:tabs>
          <w:tab w:val="left" w:pos="0"/>
          <w:tab w:val="left" w:pos="30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84557B">
        <w:rPr>
          <w:rFonts w:ascii="Times New Roman" w:eastAsia="Times New Roman" w:hAnsi="Times New Roman" w:cs="Times New Roman"/>
          <w:sz w:val="24"/>
          <w:szCs w:val="24"/>
        </w:rPr>
        <w:t>Уплотнение сгонов.</w:t>
      </w:r>
    </w:p>
    <w:p w:rsidR="00FC42B4" w:rsidRPr="0084557B" w:rsidRDefault="00FC42B4" w:rsidP="00FC42B4">
      <w:pPr>
        <w:tabs>
          <w:tab w:val="left" w:pos="0"/>
          <w:tab w:val="left" w:pos="29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84557B">
        <w:rPr>
          <w:rFonts w:ascii="Times New Roman" w:eastAsia="Times New Roman" w:hAnsi="Times New Roman" w:cs="Times New Roman"/>
          <w:sz w:val="24"/>
          <w:szCs w:val="24"/>
        </w:rPr>
        <w:t xml:space="preserve">Прочистка внутренней канализации в местах общего </w:t>
      </w:r>
      <w:proofErr w:type="spellStart"/>
      <w:r w:rsidRPr="0084557B">
        <w:rPr>
          <w:rFonts w:ascii="Times New Roman" w:eastAsia="Times New Roman" w:hAnsi="Times New Roman" w:cs="Times New Roman"/>
          <w:sz w:val="24"/>
          <w:szCs w:val="24"/>
        </w:rPr>
        <w:t>пользованиия</w:t>
      </w:r>
      <w:proofErr w:type="spellEnd"/>
      <w:r w:rsidRPr="0084557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C42B4" w:rsidRPr="0084557B" w:rsidRDefault="00FC42B4" w:rsidP="00FC42B4">
      <w:pPr>
        <w:tabs>
          <w:tab w:val="left" w:pos="0"/>
          <w:tab w:val="left" w:pos="29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Pr="0084557B">
        <w:rPr>
          <w:rFonts w:ascii="Times New Roman" w:eastAsia="Times New Roman" w:hAnsi="Times New Roman" w:cs="Times New Roman"/>
          <w:sz w:val="24"/>
          <w:szCs w:val="24"/>
        </w:rPr>
        <w:t>Регулировка и ремонт трехходового крана на сто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84557B">
        <w:rPr>
          <w:rFonts w:ascii="Times New Roman" w:eastAsia="Times New Roman" w:hAnsi="Times New Roman" w:cs="Times New Roman"/>
          <w:sz w:val="24"/>
          <w:szCs w:val="24"/>
        </w:rPr>
        <w:t>ках.</w:t>
      </w:r>
    </w:p>
    <w:p w:rsidR="00FC42B4" w:rsidRPr="0084557B" w:rsidRDefault="00FC42B4" w:rsidP="00FC42B4">
      <w:pPr>
        <w:tabs>
          <w:tab w:val="left" w:pos="0"/>
          <w:tab w:val="left" w:pos="31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Pr="0084557B">
        <w:rPr>
          <w:rFonts w:ascii="Times New Roman" w:eastAsia="Times New Roman" w:hAnsi="Times New Roman" w:cs="Times New Roman"/>
          <w:sz w:val="24"/>
          <w:szCs w:val="24"/>
        </w:rPr>
        <w:t xml:space="preserve">Укрепление расшатавшихся </w:t>
      </w:r>
      <w:proofErr w:type="spellStart"/>
      <w:r w:rsidRPr="0084557B">
        <w:rPr>
          <w:rFonts w:ascii="Times New Roman" w:eastAsia="Times New Roman" w:hAnsi="Times New Roman" w:cs="Times New Roman"/>
          <w:sz w:val="24"/>
          <w:szCs w:val="24"/>
        </w:rPr>
        <w:t>сантехприборов</w:t>
      </w:r>
      <w:proofErr w:type="spellEnd"/>
      <w:r w:rsidRPr="0084557B">
        <w:rPr>
          <w:rFonts w:ascii="Times New Roman" w:eastAsia="Times New Roman" w:hAnsi="Times New Roman" w:cs="Times New Roman"/>
          <w:sz w:val="24"/>
          <w:szCs w:val="24"/>
        </w:rPr>
        <w:t xml:space="preserve"> приборов в местах их присоединения к трубопро</w:t>
      </w:r>
      <w:r w:rsidRPr="0084557B">
        <w:rPr>
          <w:rFonts w:ascii="Times New Roman" w:eastAsia="Times New Roman" w:hAnsi="Times New Roman" w:cs="Times New Roman"/>
          <w:sz w:val="24"/>
          <w:szCs w:val="24"/>
        </w:rPr>
        <w:softHyphen/>
        <w:t>воду в местах общего пользования.</w:t>
      </w:r>
    </w:p>
    <w:p w:rsidR="00FC42B4" w:rsidRDefault="00FC42B4" w:rsidP="00FC42B4">
      <w:pPr>
        <w:tabs>
          <w:tab w:val="left" w:pos="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Pr="0084557B">
        <w:rPr>
          <w:rFonts w:ascii="Times New Roman" w:eastAsia="Times New Roman" w:hAnsi="Times New Roman" w:cs="Times New Roman"/>
          <w:sz w:val="24"/>
          <w:szCs w:val="24"/>
        </w:rPr>
        <w:t xml:space="preserve">Набивка сальников в вентилях, кранах, задвижках.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C42B4" w:rsidRPr="0084557B" w:rsidRDefault="00FC42B4" w:rsidP="00FC42B4">
      <w:pPr>
        <w:tabs>
          <w:tab w:val="left" w:pos="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Pr="0084557B">
        <w:rPr>
          <w:rFonts w:ascii="Times New Roman" w:eastAsia="Times New Roman" w:hAnsi="Times New Roman" w:cs="Times New Roman"/>
          <w:sz w:val="24"/>
          <w:szCs w:val="24"/>
        </w:rPr>
        <w:t xml:space="preserve">Укрепление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трубопроводов. </w:t>
      </w:r>
    </w:p>
    <w:p w:rsidR="00FC42B4" w:rsidRPr="0084557B" w:rsidRDefault="00FC42B4" w:rsidP="00FC42B4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r w:rsidRPr="0084557B">
        <w:rPr>
          <w:rFonts w:ascii="Times New Roman" w:eastAsia="Times New Roman" w:hAnsi="Times New Roman" w:cs="Times New Roman"/>
          <w:sz w:val="24"/>
          <w:szCs w:val="24"/>
        </w:rPr>
        <w:t>Проверка канализационных вытяжек.</w:t>
      </w:r>
    </w:p>
    <w:p w:rsidR="00FC42B4" w:rsidRPr="0084557B" w:rsidRDefault="00FC42B4" w:rsidP="00FC42B4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</w:t>
      </w:r>
      <w:r w:rsidRPr="0084557B">
        <w:rPr>
          <w:rFonts w:ascii="Times New Roman" w:eastAsia="Times New Roman" w:hAnsi="Times New Roman" w:cs="Times New Roman"/>
          <w:sz w:val="24"/>
          <w:szCs w:val="24"/>
        </w:rPr>
        <w:t>Мелкий ремонт изоляц</w:t>
      </w:r>
      <w:r>
        <w:rPr>
          <w:rFonts w:ascii="Times New Roman" w:eastAsia="Times New Roman" w:hAnsi="Times New Roman" w:cs="Times New Roman"/>
          <w:sz w:val="24"/>
          <w:szCs w:val="24"/>
        </w:rPr>
        <w:t>ии</w:t>
      </w:r>
    </w:p>
    <w:p w:rsidR="00FC42B4" w:rsidRDefault="00FC42B4" w:rsidP="00FC42B4">
      <w:pPr>
        <w:tabs>
          <w:tab w:val="left" w:pos="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</w:t>
      </w:r>
      <w:r w:rsidRPr="0084557B">
        <w:rPr>
          <w:rFonts w:ascii="Times New Roman" w:eastAsia="Times New Roman" w:hAnsi="Times New Roman" w:cs="Times New Roman"/>
          <w:sz w:val="24"/>
          <w:szCs w:val="24"/>
        </w:rPr>
        <w:t xml:space="preserve"> Устранение мелких неисправностей электропроводки в местах общего пользования.</w:t>
      </w:r>
    </w:p>
    <w:p w:rsidR="00FC42B4" w:rsidRDefault="00FC42B4" w:rsidP="00FC42B4">
      <w:pPr>
        <w:tabs>
          <w:tab w:val="left" w:pos="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45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Д. </w:t>
      </w:r>
      <w:r w:rsidRPr="0084557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Прочие работы</w:t>
      </w:r>
    </w:p>
    <w:p w:rsidR="00FC42B4" w:rsidRPr="00151FE4" w:rsidRDefault="00FC42B4" w:rsidP="00FC42B4">
      <w:pPr>
        <w:tabs>
          <w:tab w:val="left" w:pos="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151FE4">
        <w:rPr>
          <w:rFonts w:ascii="Times New Roman" w:eastAsia="Times New Roman" w:hAnsi="Times New Roman" w:cs="Times New Roman"/>
          <w:sz w:val="24"/>
          <w:szCs w:val="24"/>
        </w:rPr>
        <w:t>Регулировка и наладка систем освещения подъездов.</w:t>
      </w:r>
    </w:p>
    <w:p w:rsidR="00FC42B4" w:rsidRPr="0084557B" w:rsidRDefault="00FC42B4" w:rsidP="00FC42B4">
      <w:pPr>
        <w:tabs>
          <w:tab w:val="left" w:pos="300"/>
        </w:tabs>
        <w:spacing w:before="60"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42B4" w:rsidRPr="0084557B" w:rsidRDefault="00FC42B4" w:rsidP="00FC42B4">
      <w:pPr>
        <w:rPr>
          <w:sz w:val="24"/>
          <w:szCs w:val="24"/>
        </w:rPr>
      </w:pPr>
    </w:p>
    <w:p w:rsidR="00FC42B4" w:rsidRPr="00FC42B4" w:rsidRDefault="00FC42B4" w:rsidP="00FC42B4">
      <w:pPr>
        <w:spacing w:after="98"/>
        <w:ind w:left="3980" w:right="20"/>
        <w:jc w:val="right"/>
        <w:rPr>
          <w:rStyle w:val="40"/>
          <w:rFonts w:eastAsiaTheme="minorEastAsia"/>
          <w:i/>
        </w:rPr>
      </w:pPr>
      <w:r w:rsidRPr="00FC42B4">
        <w:rPr>
          <w:rStyle w:val="40"/>
          <w:rFonts w:eastAsiaTheme="minorEastAsia"/>
          <w:i/>
        </w:rPr>
        <w:lastRenderedPageBreak/>
        <w:t>Приложение №2, лист 2  к Договору управления многоквартирным домом</w:t>
      </w:r>
    </w:p>
    <w:p w:rsidR="00FC42B4" w:rsidRPr="00FC42B4" w:rsidRDefault="00FC42B4" w:rsidP="00FC42B4">
      <w:pPr>
        <w:spacing w:after="98"/>
        <w:ind w:right="20"/>
        <w:jc w:val="center"/>
        <w:rPr>
          <w:rStyle w:val="41"/>
          <w:rFonts w:eastAsiaTheme="minorEastAsia"/>
          <w:i w:val="0"/>
        </w:rPr>
      </w:pPr>
      <w:r w:rsidRPr="00FC42B4">
        <w:rPr>
          <w:rStyle w:val="41"/>
          <w:rFonts w:eastAsiaTheme="minorEastAsia"/>
          <w:i w:val="0"/>
        </w:rPr>
        <w:t>ПЕРЕЧЕНЬ РАБОТ</w:t>
      </w:r>
    </w:p>
    <w:p w:rsidR="00FC42B4" w:rsidRPr="00FC42B4" w:rsidRDefault="00FC42B4" w:rsidP="00FC42B4">
      <w:pPr>
        <w:spacing w:after="10" w:line="230" w:lineRule="exact"/>
        <w:jc w:val="center"/>
        <w:rPr>
          <w:b/>
        </w:rPr>
      </w:pPr>
      <w:r w:rsidRPr="00FC42B4">
        <w:rPr>
          <w:rStyle w:val="a5"/>
          <w:rFonts w:eastAsiaTheme="minorEastAsia"/>
          <w:b/>
        </w:rPr>
        <w:t xml:space="preserve">связанных с текущим ремонтом общего имущества жилых домов и оплачиваемых </w:t>
      </w:r>
      <w:proofErr w:type="gramStart"/>
      <w:r w:rsidRPr="00FC42B4">
        <w:rPr>
          <w:rStyle w:val="a5"/>
          <w:rFonts w:eastAsiaTheme="minorEastAsia"/>
          <w:b/>
        </w:rPr>
        <w:t>за</w:t>
      </w:r>
      <w:proofErr w:type="gramEnd"/>
    </w:p>
    <w:p w:rsidR="00FC42B4" w:rsidRPr="00FC42B4" w:rsidRDefault="00FC42B4" w:rsidP="00FC42B4">
      <w:pPr>
        <w:spacing w:after="0" w:line="230" w:lineRule="exact"/>
        <w:jc w:val="center"/>
        <w:rPr>
          <w:rStyle w:val="a5"/>
          <w:rFonts w:eastAsiaTheme="minorEastAsia"/>
          <w:b/>
        </w:rPr>
      </w:pPr>
      <w:r w:rsidRPr="00FC42B4">
        <w:rPr>
          <w:rStyle w:val="a5"/>
          <w:rFonts w:eastAsiaTheme="minorEastAsia"/>
          <w:b/>
        </w:rPr>
        <w:t>счет платы за «ремонт жилья»</w:t>
      </w:r>
    </w:p>
    <w:p w:rsidR="00FC42B4" w:rsidRPr="000A40F7" w:rsidRDefault="00FC42B4" w:rsidP="00FC42B4">
      <w:pPr>
        <w:spacing w:after="0" w:line="230" w:lineRule="exact"/>
        <w:jc w:val="center"/>
      </w:pPr>
    </w:p>
    <w:tbl>
      <w:tblPr>
        <w:tblW w:w="0" w:type="auto"/>
        <w:jc w:val="center"/>
        <w:tblInd w:w="-36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033"/>
        <w:gridCol w:w="1985"/>
        <w:gridCol w:w="2061"/>
      </w:tblGrid>
      <w:tr w:rsidR="00FC42B4" w:rsidTr="00A95803">
        <w:trPr>
          <w:trHeight w:val="752"/>
          <w:jc w:val="center"/>
        </w:trPr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B4" w:rsidRPr="000A40F7" w:rsidRDefault="00FC42B4" w:rsidP="00A95803">
            <w:pPr>
              <w:spacing w:line="240" w:lineRule="auto"/>
              <w:ind w:left="2280"/>
              <w:jc w:val="center"/>
              <w:rPr>
                <w:sz w:val="20"/>
                <w:szCs w:val="20"/>
              </w:rPr>
            </w:pPr>
            <w:r w:rsidRPr="000A40F7">
              <w:rPr>
                <w:rStyle w:val="20"/>
                <w:rFonts w:eastAsiaTheme="minorEastAsia"/>
                <w:sz w:val="20"/>
                <w:szCs w:val="20"/>
              </w:rPr>
              <w:t>Вид работ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B4" w:rsidRPr="000A40F7" w:rsidRDefault="00FC42B4" w:rsidP="00A95803">
            <w:pPr>
              <w:spacing w:line="274" w:lineRule="exact"/>
              <w:jc w:val="center"/>
              <w:rPr>
                <w:sz w:val="20"/>
                <w:szCs w:val="20"/>
              </w:rPr>
            </w:pPr>
            <w:r w:rsidRPr="000A40F7">
              <w:rPr>
                <w:rStyle w:val="20"/>
                <w:rFonts w:eastAsiaTheme="minorEastAsia"/>
                <w:sz w:val="20"/>
                <w:szCs w:val="20"/>
              </w:rPr>
              <w:t>Наименование объекта проведе</w:t>
            </w:r>
            <w:r w:rsidRPr="000A40F7">
              <w:rPr>
                <w:rStyle w:val="20"/>
                <w:rFonts w:eastAsiaTheme="minorEastAsia"/>
                <w:sz w:val="20"/>
                <w:szCs w:val="20"/>
              </w:rPr>
              <w:softHyphen/>
              <w:t>ния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B4" w:rsidRPr="000A40F7" w:rsidRDefault="00FC42B4" w:rsidP="00A95803">
            <w:pPr>
              <w:spacing w:line="274" w:lineRule="exact"/>
              <w:jc w:val="center"/>
              <w:rPr>
                <w:sz w:val="20"/>
                <w:szCs w:val="20"/>
              </w:rPr>
            </w:pPr>
            <w:r w:rsidRPr="000A40F7">
              <w:rPr>
                <w:rStyle w:val="20"/>
                <w:rFonts w:eastAsiaTheme="minorEastAsia"/>
                <w:sz w:val="20"/>
                <w:szCs w:val="20"/>
              </w:rPr>
              <w:t>Сроки выполне</w:t>
            </w:r>
            <w:r w:rsidRPr="000A40F7">
              <w:rPr>
                <w:rStyle w:val="20"/>
                <w:rFonts w:eastAsiaTheme="minorEastAsia"/>
                <w:sz w:val="20"/>
                <w:szCs w:val="20"/>
              </w:rPr>
              <w:softHyphen/>
              <w:t>ния работ</w:t>
            </w:r>
          </w:p>
        </w:tc>
      </w:tr>
      <w:tr w:rsidR="00FC42B4" w:rsidTr="00A95803">
        <w:trPr>
          <w:trHeight w:val="962"/>
          <w:jc w:val="center"/>
        </w:trPr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B4" w:rsidRPr="000A40F7" w:rsidRDefault="00FC42B4" w:rsidP="00A95803">
            <w:pPr>
              <w:pStyle w:val="16"/>
              <w:shd w:val="clear" w:color="auto" w:fill="auto"/>
              <w:spacing w:line="278" w:lineRule="exact"/>
              <w:ind w:left="100" w:firstLine="0"/>
              <w:jc w:val="center"/>
              <w:rPr>
                <w:sz w:val="20"/>
                <w:szCs w:val="20"/>
              </w:rPr>
            </w:pPr>
            <w:r w:rsidRPr="000A40F7">
              <w:rPr>
                <w:rStyle w:val="1"/>
                <w:sz w:val="20"/>
                <w:szCs w:val="20"/>
              </w:rPr>
              <w:t>1. Устранение деформации, восстановление</w:t>
            </w:r>
            <w:r w:rsidRPr="000A40F7">
              <w:rPr>
                <w:rStyle w:val="21"/>
                <w:sz w:val="20"/>
                <w:szCs w:val="20"/>
              </w:rPr>
              <w:t xml:space="preserve"> </w:t>
            </w:r>
            <w:r w:rsidRPr="000A40F7">
              <w:rPr>
                <w:rStyle w:val="1"/>
                <w:sz w:val="20"/>
                <w:szCs w:val="20"/>
              </w:rPr>
              <w:t>поврежденных участков фундамента,</w:t>
            </w:r>
            <w:r w:rsidRPr="000A40F7">
              <w:rPr>
                <w:rStyle w:val="21"/>
                <w:sz w:val="20"/>
                <w:szCs w:val="20"/>
              </w:rPr>
              <w:t xml:space="preserve"> </w:t>
            </w:r>
            <w:r w:rsidRPr="000A40F7">
              <w:rPr>
                <w:rStyle w:val="1"/>
                <w:sz w:val="20"/>
                <w:szCs w:val="20"/>
              </w:rPr>
              <w:t>вентиляционных продухов, отмосток и входов</w:t>
            </w:r>
            <w:r w:rsidRPr="000A40F7">
              <w:rPr>
                <w:rStyle w:val="21"/>
                <w:sz w:val="20"/>
                <w:szCs w:val="20"/>
              </w:rPr>
              <w:t xml:space="preserve"> </w:t>
            </w:r>
            <w:r w:rsidRPr="000A40F7">
              <w:rPr>
                <w:rStyle w:val="1"/>
                <w:sz w:val="20"/>
                <w:szCs w:val="20"/>
              </w:rPr>
              <w:t>в подвалы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B4" w:rsidRPr="000A40F7" w:rsidRDefault="00FC42B4" w:rsidP="00A95803">
            <w:pPr>
              <w:pStyle w:val="16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A40F7">
              <w:rPr>
                <w:rStyle w:val="1"/>
                <w:sz w:val="20"/>
                <w:szCs w:val="20"/>
              </w:rPr>
              <w:t>фундамент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B4" w:rsidRPr="000A40F7" w:rsidRDefault="00FC42B4" w:rsidP="00A95803">
            <w:pPr>
              <w:pStyle w:val="16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 w:rsidRPr="000A40F7">
              <w:rPr>
                <w:rStyle w:val="3"/>
                <w:sz w:val="20"/>
                <w:szCs w:val="20"/>
              </w:rPr>
              <w:t>По необходимости</w:t>
            </w:r>
            <w:r w:rsidRPr="000A40F7">
              <w:rPr>
                <w:rStyle w:val="42"/>
                <w:sz w:val="20"/>
                <w:szCs w:val="20"/>
              </w:rPr>
              <w:t xml:space="preserve"> </w:t>
            </w:r>
            <w:r w:rsidRPr="000A40F7">
              <w:rPr>
                <w:rStyle w:val="3"/>
                <w:sz w:val="20"/>
                <w:szCs w:val="20"/>
              </w:rPr>
              <w:t>(в соответствии с</w:t>
            </w:r>
            <w:r w:rsidRPr="000A40F7">
              <w:rPr>
                <w:rStyle w:val="42"/>
                <w:sz w:val="20"/>
                <w:szCs w:val="20"/>
              </w:rPr>
              <w:t xml:space="preserve"> </w:t>
            </w:r>
            <w:r w:rsidRPr="000A40F7">
              <w:rPr>
                <w:rStyle w:val="3"/>
                <w:sz w:val="20"/>
                <w:szCs w:val="20"/>
              </w:rPr>
              <w:t>планом текущего</w:t>
            </w:r>
            <w:r w:rsidRPr="000A40F7">
              <w:rPr>
                <w:rStyle w:val="42"/>
                <w:sz w:val="20"/>
                <w:szCs w:val="20"/>
              </w:rPr>
              <w:t xml:space="preserve"> </w:t>
            </w:r>
            <w:r w:rsidRPr="000A40F7">
              <w:rPr>
                <w:rStyle w:val="3"/>
                <w:sz w:val="20"/>
                <w:szCs w:val="20"/>
              </w:rPr>
              <w:t>ремонта)</w:t>
            </w:r>
          </w:p>
        </w:tc>
      </w:tr>
      <w:tr w:rsidR="00FC42B4" w:rsidTr="00A95803">
        <w:trPr>
          <w:trHeight w:val="700"/>
          <w:jc w:val="center"/>
        </w:trPr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B4" w:rsidRPr="000A40F7" w:rsidRDefault="00FC42B4" w:rsidP="00A95803">
            <w:pPr>
              <w:pStyle w:val="16"/>
              <w:shd w:val="clear" w:color="auto" w:fill="auto"/>
              <w:spacing w:line="269" w:lineRule="exact"/>
              <w:ind w:left="100" w:firstLine="0"/>
              <w:jc w:val="center"/>
              <w:rPr>
                <w:sz w:val="20"/>
                <w:szCs w:val="20"/>
              </w:rPr>
            </w:pPr>
            <w:r w:rsidRPr="000A40F7">
              <w:rPr>
                <w:rStyle w:val="1"/>
                <w:sz w:val="20"/>
                <w:szCs w:val="20"/>
              </w:rPr>
              <w:t>2. Герметизация стыков, заделка и</w:t>
            </w:r>
            <w:r w:rsidRPr="000A40F7">
              <w:rPr>
                <w:rStyle w:val="5"/>
                <w:sz w:val="20"/>
                <w:szCs w:val="20"/>
              </w:rPr>
              <w:t xml:space="preserve"> </w:t>
            </w:r>
            <w:r w:rsidRPr="000A40F7">
              <w:rPr>
                <w:rStyle w:val="1"/>
                <w:sz w:val="20"/>
                <w:szCs w:val="20"/>
              </w:rPr>
              <w:t>восстановление архитектурных элементов,</w:t>
            </w:r>
            <w:r w:rsidRPr="000A40F7">
              <w:rPr>
                <w:rStyle w:val="5"/>
                <w:sz w:val="20"/>
                <w:szCs w:val="20"/>
              </w:rPr>
              <w:t xml:space="preserve"> </w:t>
            </w:r>
            <w:r w:rsidRPr="000A40F7">
              <w:rPr>
                <w:rStyle w:val="1"/>
                <w:sz w:val="20"/>
                <w:szCs w:val="20"/>
              </w:rPr>
              <w:t>ремонт фасадов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B4" w:rsidRPr="000A40F7" w:rsidRDefault="00FC42B4" w:rsidP="00A95803">
            <w:pPr>
              <w:pStyle w:val="16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A40F7">
              <w:rPr>
                <w:rStyle w:val="1"/>
                <w:sz w:val="20"/>
                <w:szCs w:val="20"/>
              </w:rPr>
              <w:t>стены и фасад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B4" w:rsidRPr="000A40F7" w:rsidRDefault="00FC42B4" w:rsidP="00A95803">
            <w:pPr>
              <w:pStyle w:val="16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 w:rsidRPr="000A40F7">
              <w:rPr>
                <w:rStyle w:val="1"/>
                <w:sz w:val="20"/>
                <w:szCs w:val="20"/>
              </w:rPr>
              <w:t>В соответствии с</w:t>
            </w:r>
            <w:r w:rsidRPr="000A40F7">
              <w:rPr>
                <w:rStyle w:val="21"/>
                <w:sz w:val="20"/>
                <w:szCs w:val="20"/>
              </w:rPr>
              <w:t xml:space="preserve"> </w:t>
            </w:r>
            <w:r w:rsidRPr="000A40F7">
              <w:rPr>
                <w:rStyle w:val="1"/>
                <w:sz w:val="20"/>
                <w:szCs w:val="20"/>
              </w:rPr>
              <w:t>планом</w:t>
            </w:r>
          </w:p>
        </w:tc>
      </w:tr>
      <w:tr w:rsidR="00FC42B4" w:rsidTr="00A95803">
        <w:trPr>
          <w:trHeight w:val="929"/>
          <w:jc w:val="center"/>
        </w:trPr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B4" w:rsidRPr="000A40F7" w:rsidRDefault="00FC42B4" w:rsidP="00A95803">
            <w:pPr>
              <w:pStyle w:val="16"/>
              <w:shd w:val="clear" w:color="auto" w:fill="auto"/>
              <w:spacing w:line="274" w:lineRule="exact"/>
              <w:ind w:left="100" w:firstLine="0"/>
              <w:jc w:val="center"/>
              <w:rPr>
                <w:sz w:val="20"/>
                <w:szCs w:val="20"/>
              </w:rPr>
            </w:pPr>
            <w:r>
              <w:rPr>
                <w:rStyle w:val="1"/>
                <w:sz w:val="20"/>
                <w:szCs w:val="20"/>
              </w:rPr>
              <w:t>3</w:t>
            </w:r>
            <w:r w:rsidRPr="000A40F7">
              <w:rPr>
                <w:rStyle w:val="1"/>
                <w:sz w:val="20"/>
                <w:szCs w:val="20"/>
              </w:rPr>
              <w:t>. Усиление элементов деревянной стропильной</w:t>
            </w:r>
            <w:r w:rsidRPr="000A40F7">
              <w:rPr>
                <w:rStyle w:val="8"/>
                <w:sz w:val="20"/>
                <w:szCs w:val="20"/>
              </w:rPr>
              <w:t xml:space="preserve"> </w:t>
            </w:r>
            <w:r w:rsidRPr="000A40F7">
              <w:rPr>
                <w:rStyle w:val="1"/>
                <w:sz w:val="20"/>
                <w:szCs w:val="20"/>
              </w:rPr>
              <w:t>системы,</w:t>
            </w:r>
            <w:r w:rsidRPr="000A40F7">
              <w:rPr>
                <w:rStyle w:val="8"/>
                <w:sz w:val="20"/>
                <w:szCs w:val="20"/>
              </w:rPr>
              <w:t xml:space="preserve"> </w:t>
            </w:r>
            <w:r w:rsidRPr="000A40F7">
              <w:rPr>
                <w:rStyle w:val="1"/>
                <w:sz w:val="20"/>
                <w:szCs w:val="20"/>
              </w:rPr>
              <w:t>устранение неисправностей кровли, замена</w:t>
            </w:r>
            <w:r w:rsidRPr="000A40F7">
              <w:rPr>
                <w:rStyle w:val="8"/>
                <w:sz w:val="20"/>
                <w:szCs w:val="20"/>
              </w:rPr>
              <w:t xml:space="preserve"> </w:t>
            </w:r>
            <w:r w:rsidRPr="000A40F7">
              <w:rPr>
                <w:rStyle w:val="1"/>
                <w:sz w:val="20"/>
                <w:szCs w:val="20"/>
              </w:rPr>
              <w:t>водосточных труб, ремонт гидроизоляции,</w:t>
            </w:r>
            <w:r w:rsidRPr="000A40F7">
              <w:rPr>
                <w:rStyle w:val="8"/>
                <w:sz w:val="20"/>
                <w:szCs w:val="20"/>
              </w:rPr>
              <w:t xml:space="preserve"> </w:t>
            </w:r>
            <w:r w:rsidRPr="000A40F7">
              <w:rPr>
                <w:rStyle w:val="1"/>
                <w:sz w:val="20"/>
                <w:szCs w:val="20"/>
              </w:rPr>
              <w:t>утепления и вентиляции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B4" w:rsidRPr="000A40F7" w:rsidRDefault="00FC42B4" w:rsidP="00A95803">
            <w:pPr>
              <w:pStyle w:val="16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A40F7">
              <w:rPr>
                <w:rStyle w:val="1"/>
                <w:sz w:val="20"/>
                <w:szCs w:val="20"/>
              </w:rPr>
              <w:t>крыша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B4" w:rsidRPr="000A40F7" w:rsidRDefault="00FC42B4" w:rsidP="00A95803">
            <w:pPr>
              <w:pStyle w:val="16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 w:rsidRPr="000A40F7">
              <w:rPr>
                <w:rStyle w:val="1"/>
                <w:sz w:val="20"/>
                <w:szCs w:val="20"/>
              </w:rPr>
              <w:t>По необходимости</w:t>
            </w:r>
            <w:r w:rsidRPr="000A40F7">
              <w:rPr>
                <w:rStyle w:val="9"/>
                <w:sz w:val="20"/>
                <w:szCs w:val="20"/>
              </w:rPr>
              <w:t xml:space="preserve"> </w:t>
            </w:r>
            <w:r w:rsidRPr="000A40F7">
              <w:rPr>
                <w:rStyle w:val="1"/>
                <w:sz w:val="20"/>
                <w:szCs w:val="20"/>
              </w:rPr>
              <w:t>(в соответствии с</w:t>
            </w:r>
            <w:r w:rsidRPr="000A40F7">
              <w:rPr>
                <w:rStyle w:val="9"/>
                <w:sz w:val="20"/>
                <w:szCs w:val="20"/>
              </w:rPr>
              <w:t xml:space="preserve"> </w:t>
            </w:r>
            <w:r w:rsidRPr="000A40F7">
              <w:rPr>
                <w:rStyle w:val="1"/>
                <w:sz w:val="20"/>
                <w:szCs w:val="20"/>
              </w:rPr>
              <w:t>планом текущего</w:t>
            </w:r>
            <w:r w:rsidRPr="000A40F7">
              <w:rPr>
                <w:rStyle w:val="9"/>
                <w:sz w:val="20"/>
                <w:szCs w:val="20"/>
              </w:rPr>
              <w:t xml:space="preserve"> </w:t>
            </w:r>
            <w:r w:rsidRPr="000A40F7">
              <w:rPr>
                <w:rStyle w:val="1"/>
                <w:sz w:val="20"/>
                <w:szCs w:val="20"/>
              </w:rPr>
              <w:t>ремонта)</w:t>
            </w:r>
          </w:p>
        </w:tc>
      </w:tr>
      <w:tr w:rsidR="00FC42B4" w:rsidTr="00A95803">
        <w:trPr>
          <w:trHeight w:val="1170"/>
          <w:jc w:val="center"/>
        </w:trPr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B4" w:rsidRPr="000A40F7" w:rsidRDefault="00FC42B4" w:rsidP="00A95803">
            <w:pPr>
              <w:pStyle w:val="16"/>
              <w:shd w:val="clear" w:color="auto" w:fill="auto"/>
              <w:spacing w:line="278" w:lineRule="exact"/>
              <w:ind w:left="100" w:firstLine="0"/>
              <w:jc w:val="center"/>
              <w:rPr>
                <w:sz w:val="20"/>
                <w:szCs w:val="20"/>
              </w:rPr>
            </w:pPr>
            <w:r>
              <w:rPr>
                <w:rStyle w:val="1"/>
                <w:sz w:val="20"/>
                <w:szCs w:val="20"/>
              </w:rPr>
              <w:t>4.</w:t>
            </w:r>
            <w:r w:rsidRPr="000A40F7">
              <w:rPr>
                <w:rStyle w:val="1"/>
                <w:sz w:val="20"/>
                <w:szCs w:val="20"/>
              </w:rPr>
              <w:t xml:space="preserve"> Смена и восстановление отдельных элементов</w:t>
            </w:r>
            <w:r w:rsidRPr="000A40F7">
              <w:rPr>
                <w:rStyle w:val="21"/>
                <w:sz w:val="20"/>
                <w:szCs w:val="20"/>
              </w:rPr>
              <w:t xml:space="preserve"> </w:t>
            </w:r>
            <w:r w:rsidRPr="000A40F7">
              <w:rPr>
                <w:rStyle w:val="1"/>
                <w:sz w:val="20"/>
                <w:szCs w:val="20"/>
              </w:rPr>
              <w:t>(приборов) и заполнений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B4" w:rsidRPr="000A40F7" w:rsidRDefault="00FC42B4" w:rsidP="00A95803">
            <w:pPr>
              <w:pStyle w:val="16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 w:rsidRPr="000A40F7">
              <w:rPr>
                <w:rStyle w:val="1"/>
                <w:sz w:val="20"/>
                <w:szCs w:val="20"/>
              </w:rPr>
              <w:t>Оконные и дверные</w:t>
            </w:r>
            <w:r w:rsidRPr="000A40F7">
              <w:rPr>
                <w:rStyle w:val="10"/>
                <w:sz w:val="20"/>
                <w:szCs w:val="20"/>
              </w:rPr>
              <w:t xml:space="preserve"> </w:t>
            </w:r>
            <w:r w:rsidRPr="000A40F7">
              <w:rPr>
                <w:rStyle w:val="1"/>
                <w:sz w:val="20"/>
                <w:szCs w:val="20"/>
              </w:rPr>
              <w:t>заполнения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B4" w:rsidRPr="000A40F7" w:rsidRDefault="00FC42B4" w:rsidP="00A95803">
            <w:pPr>
              <w:pStyle w:val="16"/>
              <w:shd w:val="clear" w:color="auto" w:fill="auto"/>
              <w:spacing w:line="278" w:lineRule="exact"/>
              <w:ind w:firstLine="0"/>
              <w:jc w:val="center"/>
              <w:rPr>
                <w:sz w:val="20"/>
                <w:szCs w:val="20"/>
              </w:rPr>
            </w:pPr>
            <w:r w:rsidRPr="000A40F7">
              <w:rPr>
                <w:rStyle w:val="1"/>
                <w:sz w:val="20"/>
                <w:szCs w:val="20"/>
              </w:rPr>
              <w:t>По необходимости</w:t>
            </w:r>
            <w:r w:rsidRPr="000A40F7">
              <w:rPr>
                <w:rStyle w:val="11"/>
                <w:sz w:val="20"/>
                <w:szCs w:val="20"/>
              </w:rPr>
              <w:t xml:space="preserve"> </w:t>
            </w:r>
            <w:r w:rsidRPr="000A40F7">
              <w:rPr>
                <w:rStyle w:val="1"/>
                <w:sz w:val="20"/>
                <w:szCs w:val="20"/>
              </w:rPr>
              <w:t>(в соответствии с</w:t>
            </w:r>
            <w:r w:rsidRPr="000A40F7">
              <w:rPr>
                <w:rStyle w:val="11"/>
                <w:sz w:val="20"/>
                <w:szCs w:val="20"/>
              </w:rPr>
              <w:t xml:space="preserve"> </w:t>
            </w:r>
            <w:r w:rsidRPr="000A40F7">
              <w:rPr>
                <w:rStyle w:val="1"/>
                <w:sz w:val="20"/>
                <w:szCs w:val="20"/>
              </w:rPr>
              <w:t>планом текущего</w:t>
            </w:r>
            <w:r w:rsidRPr="000A40F7">
              <w:rPr>
                <w:rStyle w:val="11"/>
                <w:sz w:val="20"/>
                <w:szCs w:val="20"/>
              </w:rPr>
              <w:t xml:space="preserve"> </w:t>
            </w:r>
            <w:r w:rsidRPr="000A40F7">
              <w:rPr>
                <w:rStyle w:val="1"/>
                <w:sz w:val="20"/>
                <w:szCs w:val="20"/>
              </w:rPr>
              <w:t>ремонта)</w:t>
            </w:r>
          </w:p>
        </w:tc>
      </w:tr>
      <w:tr w:rsidR="00FC42B4" w:rsidTr="00A95803">
        <w:trPr>
          <w:trHeight w:val="937"/>
          <w:jc w:val="center"/>
        </w:trPr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B4" w:rsidRPr="000A40F7" w:rsidRDefault="00FC42B4" w:rsidP="00A95803">
            <w:pPr>
              <w:pStyle w:val="16"/>
              <w:shd w:val="clear" w:color="auto" w:fill="auto"/>
              <w:spacing w:line="274" w:lineRule="exact"/>
              <w:ind w:left="100" w:firstLine="0"/>
              <w:jc w:val="center"/>
              <w:rPr>
                <w:sz w:val="20"/>
                <w:szCs w:val="20"/>
              </w:rPr>
            </w:pPr>
            <w:r>
              <w:rPr>
                <w:rStyle w:val="1"/>
                <w:sz w:val="20"/>
                <w:szCs w:val="20"/>
              </w:rPr>
              <w:t>5</w:t>
            </w:r>
            <w:r w:rsidRPr="000A40F7">
              <w:rPr>
                <w:rStyle w:val="1"/>
                <w:sz w:val="20"/>
                <w:szCs w:val="20"/>
              </w:rPr>
              <w:t>. Восстановление или замена отдельных участков и</w:t>
            </w:r>
            <w:r w:rsidRPr="000A40F7">
              <w:rPr>
                <w:rStyle w:val="13"/>
                <w:sz w:val="20"/>
                <w:szCs w:val="20"/>
              </w:rPr>
              <w:t xml:space="preserve"> </w:t>
            </w:r>
            <w:r w:rsidRPr="000A40F7">
              <w:rPr>
                <w:rStyle w:val="1"/>
                <w:sz w:val="20"/>
                <w:szCs w:val="20"/>
              </w:rPr>
              <w:t>элементов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B4" w:rsidRPr="000A40F7" w:rsidRDefault="00FC42B4" w:rsidP="00A95803">
            <w:pPr>
              <w:pStyle w:val="16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proofErr w:type="gramStart"/>
            <w:r w:rsidRPr="000A40F7">
              <w:rPr>
                <w:rStyle w:val="1"/>
                <w:sz w:val="20"/>
                <w:szCs w:val="20"/>
              </w:rPr>
              <w:t>Лестницы, балко</w:t>
            </w:r>
            <w:r w:rsidRPr="000A40F7">
              <w:rPr>
                <w:rStyle w:val="1"/>
                <w:sz w:val="20"/>
                <w:szCs w:val="20"/>
              </w:rPr>
              <w:softHyphen/>
              <w:t>ны, крыльцо (зон</w:t>
            </w:r>
            <w:r w:rsidRPr="000A40F7">
              <w:rPr>
                <w:rStyle w:val="1"/>
                <w:sz w:val="20"/>
                <w:szCs w:val="20"/>
              </w:rPr>
              <w:softHyphen/>
              <w:t>ты- козырьки) над</w:t>
            </w:r>
            <w:r w:rsidRPr="000A40F7">
              <w:rPr>
                <w:rStyle w:val="6"/>
                <w:sz w:val="20"/>
                <w:szCs w:val="20"/>
              </w:rPr>
              <w:t xml:space="preserve"> </w:t>
            </w:r>
            <w:r w:rsidRPr="000A40F7">
              <w:rPr>
                <w:rStyle w:val="1"/>
                <w:sz w:val="20"/>
                <w:szCs w:val="20"/>
              </w:rPr>
              <w:t>входами в подъез</w:t>
            </w:r>
            <w:r w:rsidRPr="000A40F7">
              <w:rPr>
                <w:rStyle w:val="1"/>
                <w:sz w:val="20"/>
                <w:szCs w:val="20"/>
              </w:rPr>
              <w:softHyphen/>
              <w:t>ды, подвалы, над</w:t>
            </w:r>
            <w:r w:rsidRPr="000A40F7">
              <w:rPr>
                <w:rStyle w:val="6"/>
                <w:sz w:val="20"/>
                <w:szCs w:val="20"/>
              </w:rPr>
              <w:t xml:space="preserve"> </w:t>
            </w:r>
            <w:r w:rsidRPr="000A40F7">
              <w:rPr>
                <w:rStyle w:val="1"/>
                <w:sz w:val="20"/>
                <w:szCs w:val="20"/>
              </w:rPr>
              <w:t>балконами верхних</w:t>
            </w:r>
            <w:r w:rsidRPr="000A40F7">
              <w:rPr>
                <w:rStyle w:val="6"/>
                <w:sz w:val="20"/>
                <w:szCs w:val="20"/>
              </w:rPr>
              <w:t xml:space="preserve"> </w:t>
            </w:r>
            <w:r w:rsidRPr="000A40F7">
              <w:rPr>
                <w:rStyle w:val="1"/>
                <w:sz w:val="20"/>
                <w:szCs w:val="20"/>
              </w:rPr>
              <w:t>этажей</w:t>
            </w:r>
            <w:proofErr w:type="gramEnd"/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B4" w:rsidRPr="000A40F7" w:rsidRDefault="00FC42B4" w:rsidP="00A95803">
            <w:pPr>
              <w:pStyle w:val="16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 w:rsidRPr="000A40F7">
              <w:rPr>
                <w:rStyle w:val="1"/>
                <w:sz w:val="20"/>
                <w:szCs w:val="20"/>
              </w:rPr>
              <w:t>По необходимости</w:t>
            </w:r>
            <w:r w:rsidRPr="000A40F7">
              <w:rPr>
                <w:rStyle w:val="8"/>
                <w:sz w:val="20"/>
                <w:szCs w:val="20"/>
              </w:rPr>
              <w:t xml:space="preserve"> </w:t>
            </w:r>
            <w:r w:rsidRPr="000A40F7">
              <w:rPr>
                <w:rStyle w:val="1"/>
                <w:sz w:val="20"/>
                <w:szCs w:val="20"/>
              </w:rPr>
              <w:t>(в соответствии с</w:t>
            </w:r>
            <w:r w:rsidRPr="000A40F7">
              <w:rPr>
                <w:rStyle w:val="8"/>
                <w:sz w:val="20"/>
                <w:szCs w:val="20"/>
              </w:rPr>
              <w:t xml:space="preserve"> </w:t>
            </w:r>
            <w:r w:rsidRPr="000A40F7">
              <w:rPr>
                <w:rStyle w:val="1"/>
                <w:sz w:val="20"/>
                <w:szCs w:val="20"/>
              </w:rPr>
              <w:t>планом текущего</w:t>
            </w:r>
            <w:r w:rsidRPr="000A40F7">
              <w:rPr>
                <w:rStyle w:val="8"/>
                <w:sz w:val="20"/>
                <w:szCs w:val="20"/>
              </w:rPr>
              <w:t xml:space="preserve"> </w:t>
            </w:r>
            <w:r w:rsidRPr="000A40F7">
              <w:rPr>
                <w:rStyle w:val="1"/>
                <w:sz w:val="20"/>
                <w:szCs w:val="20"/>
              </w:rPr>
              <w:t>ремонта)</w:t>
            </w:r>
          </w:p>
        </w:tc>
      </w:tr>
      <w:tr w:rsidR="00FC42B4" w:rsidTr="00A95803">
        <w:trPr>
          <w:trHeight w:val="937"/>
          <w:jc w:val="center"/>
        </w:trPr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B4" w:rsidRPr="000A40F7" w:rsidRDefault="00FC42B4" w:rsidP="00A95803">
            <w:pPr>
              <w:pStyle w:val="16"/>
              <w:shd w:val="clear" w:color="auto" w:fill="auto"/>
              <w:spacing w:line="240" w:lineRule="auto"/>
              <w:ind w:left="100" w:firstLine="0"/>
              <w:jc w:val="center"/>
              <w:rPr>
                <w:sz w:val="20"/>
                <w:szCs w:val="20"/>
              </w:rPr>
            </w:pPr>
            <w:r>
              <w:rPr>
                <w:rStyle w:val="1"/>
                <w:sz w:val="20"/>
                <w:szCs w:val="20"/>
              </w:rPr>
              <w:t>6</w:t>
            </w:r>
            <w:r w:rsidRPr="000A40F7">
              <w:rPr>
                <w:rStyle w:val="1"/>
                <w:sz w:val="20"/>
                <w:szCs w:val="20"/>
              </w:rPr>
              <w:t>. Замена восстановление отдельных участков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B4" w:rsidRPr="000A40F7" w:rsidRDefault="00FC42B4" w:rsidP="00A95803">
            <w:pPr>
              <w:pStyle w:val="16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A40F7">
              <w:rPr>
                <w:rStyle w:val="1"/>
                <w:sz w:val="20"/>
                <w:szCs w:val="20"/>
              </w:rPr>
              <w:t>полы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B4" w:rsidRPr="000A40F7" w:rsidRDefault="00FC42B4" w:rsidP="00A95803">
            <w:pPr>
              <w:pStyle w:val="16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proofErr w:type="gramStart"/>
            <w:r w:rsidRPr="000A40F7">
              <w:rPr>
                <w:rStyle w:val="1"/>
                <w:sz w:val="20"/>
                <w:szCs w:val="20"/>
              </w:rPr>
              <w:t>В случае повреж</w:t>
            </w:r>
            <w:r w:rsidRPr="000A40F7">
              <w:rPr>
                <w:rStyle w:val="1"/>
                <w:sz w:val="20"/>
                <w:szCs w:val="20"/>
              </w:rPr>
              <w:softHyphen/>
              <w:t>дения либо в соот</w:t>
            </w:r>
            <w:r w:rsidRPr="000A40F7">
              <w:rPr>
                <w:rStyle w:val="1"/>
                <w:sz w:val="20"/>
                <w:szCs w:val="20"/>
              </w:rPr>
              <w:softHyphen/>
              <w:t>ветствии с планом</w:t>
            </w:r>
            <w:r w:rsidRPr="000A40F7">
              <w:rPr>
                <w:rStyle w:val="14"/>
                <w:sz w:val="20"/>
                <w:szCs w:val="20"/>
              </w:rPr>
              <w:t xml:space="preserve"> </w:t>
            </w:r>
            <w:r w:rsidRPr="000A40F7">
              <w:rPr>
                <w:rStyle w:val="1"/>
                <w:sz w:val="20"/>
                <w:szCs w:val="20"/>
              </w:rPr>
              <w:t>текущего ремонта)</w:t>
            </w:r>
            <w:proofErr w:type="gramEnd"/>
          </w:p>
        </w:tc>
      </w:tr>
      <w:tr w:rsidR="00FC42B4" w:rsidTr="00A95803">
        <w:trPr>
          <w:trHeight w:val="1632"/>
          <w:jc w:val="center"/>
        </w:trPr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B4" w:rsidRPr="000A40F7" w:rsidRDefault="00FC42B4" w:rsidP="00A95803">
            <w:pPr>
              <w:pStyle w:val="16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1"/>
                <w:sz w:val="20"/>
                <w:szCs w:val="20"/>
              </w:rPr>
              <w:t>7</w:t>
            </w:r>
            <w:r w:rsidRPr="000A40F7">
              <w:rPr>
                <w:rStyle w:val="1"/>
                <w:sz w:val="20"/>
                <w:szCs w:val="20"/>
              </w:rPr>
              <w:t>. Восстановление и замена отдельных участков</w:t>
            </w:r>
            <w:r w:rsidRPr="000A40F7">
              <w:rPr>
                <w:rStyle w:val="8"/>
                <w:sz w:val="20"/>
                <w:szCs w:val="20"/>
              </w:rPr>
              <w:t xml:space="preserve"> </w:t>
            </w:r>
            <w:r w:rsidRPr="000A40F7">
              <w:rPr>
                <w:rStyle w:val="1"/>
                <w:sz w:val="20"/>
                <w:szCs w:val="20"/>
              </w:rPr>
              <w:t>системы отопления, водоснабжения, циркуляции</w:t>
            </w:r>
            <w:r w:rsidRPr="000A40F7">
              <w:rPr>
                <w:rStyle w:val="8"/>
                <w:sz w:val="20"/>
                <w:szCs w:val="20"/>
              </w:rPr>
              <w:t xml:space="preserve"> </w:t>
            </w:r>
            <w:r w:rsidRPr="000A40F7">
              <w:rPr>
                <w:rStyle w:val="1"/>
                <w:sz w:val="20"/>
                <w:szCs w:val="20"/>
              </w:rPr>
              <w:t>холодной воды в трубах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B4" w:rsidRPr="000A40F7" w:rsidRDefault="00FC42B4" w:rsidP="00A95803">
            <w:pPr>
              <w:pStyle w:val="16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 w:rsidRPr="000A40F7">
              <w:rPr>
                <w:rStyle w:val="1"/>
                <w:sz w:val="20"/>
                <w:szCs w:val="20"/>
              </w:rPr>
              <w:t>Инженерные</w:t>
            </w:r>
            <w:r w:rsidRPr="000A40F7">
              <w:rPr>
                <w:rStyle w:val="6"/>
                <w:sz w:val="20"/>
                <w:szCs w:val="20"/>
              </w:rPr>
              <w:t xml:space="preserve"> </w:t>
            </w:r>
            <w:r w:rsidRPr="000A40F7">
              <w:rPr>
                <w:rStyle w:val="1"/>
                <w:sz w:val="20"/>
                <w:szCs w:val="20"/>
              </w:rPr>
              <w:t>сооружения (тру</w:t>
            </w:r>
            <w:r w:rsidRPr="000A40F7">
              <w:rPr>
                <w:rStyle w:val="1"/>
                <w:sz w:val="20"/>
                <w:szCs w:val="20"/>
              </w:rPr>
              <w:softHyphen/>
              <w:t>бы) в подвалах на</w:t>
            </w:r>
            <w:r w:rsidRPr="000A40F7">
              <w:rPr>
                <w:rStyle w:val="6"/>
                <w:sz w:val="20"/>
                <w:szCs w:val="20"/>
              </w:rPr>
              <w:t xml:space="preserve"> </w:t>
            </w:r>
            <w:r w:rsidRPr="000A40F7">
              <w:rPr>
                <w:rStyle w:val="1"/>
                <w:sz w:val="20"/>
                <w:szCs w:val="20"/>
              </w:rPr>
              <w:t>стояках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B4" w:rsidRPr="000A40F7" w:rsidRDefault="00FC42B4" w:rsidP="00A95803">
            <w:pPr>
              <w:pStyle w:val="16"/>
              <w:shd w:val="clear" w:color="auto" w:fill="auto"/>
              <w:spacing w:line="274" w:lineRule="exact"/>
              <w:ind w:right="260" w:firstLine="0"/>
              <w:jc w:val="center"/>
              <w:rPr>
                <w:sz w:val="20"/>
                <w:szCs w:val="20"/>
              </w:rPr>
            </w:pPr>
            <w:proofErr w:type="gramStart"/>
            <w:r w:rsidRPr="000A40F7">
              <w:rPr>
                <w:rStyle w:val="1"/>
                <w:sz w:val="20"/>
                <w:szCs w:val="20"/>
              </w:rPr>
              <w:t>При возникновении</w:t>
            </w:r>
            <w:r w:rsidRPr="000A40F7">
              <w:rPr>
                <w:rStyle w:val="15"/>
                <w:sz w:val="20"/>
                <w:szCs w:val="20"/>
              </w:rPr>
              <w:t xml:space="preserve"> </w:t>
            </w:r>
            <w:r>
              <w:rPr>
                <w:rStyle w:val="15"/>
                <w:sz w:val="20"/>
                <w:szCs w:val="20"/>
              </w:rPr>
              <w:t xml:space="preserve"> </w:t>
            </w:r>
            <w:r w:rsidRPr="000A40F7">
              <w:rPr>
                <w:rStyle w:val="1"/>
                <w:sz w:val="20"/>
                <w:szCs w:val="20"/>
              </w:rPr>
              <w:t>аварийных ситуа</w:t>
            </w:r>
            <w:r w:rsidRPr="000A40F7">
              <w:rPr>
                <w:rStyle w:val="1"/>
                <w:sz w:val="20"/>
                <w:szCs w:val="20"/>
              </w:rPr>
              <w:softHyphen/>
              <w:t>ций либо в соот</w:t>
            </w:r>
            <w:r w:rsidRPr="000A40F7">
              <w:rPr>
                <w:rStyle w:val="1"/>
                <w:sz w:val="20"/>
                <w:szCs w:val="20"/>
              </w:rPr>
              <w:softHyphen/>
              <w:t>ветствии с</w:t>
            </w:r>
            <w:r w:rsidRPr="000A40F7">
              <w:rPr>
                <w:rStyle w:val="15"/>
                <w:sz w:val="20"/>
                <w:szCs w:val="20"/>
              </w:rPr>
              <w:t xml:space="preserve"> </w:t>
            </w:r>
            <w:r w:rsidRPr="000A40F7">
              <w:rPr>
                <w:rStyle w:val="1"/>
                <w:sz w:val="20"/>
                <w:szCs w:val="20"/>
              </w:rPr>
              <w:t>планом текущего</w:t>
            </w:r>
            <w:r w:rsidRPr="000A40F7">
              <w:rPr>
                <w:rStyle w:val="15"/>
                <w:sz w:val="20"/>
                <w:szCs w:val="20"/>
              </w:rPr>
              <w:t xml:space="preserve"> </w:t>
            </w:r>
            <w:r w:rsidRPr="000A40F7">
              <w:rPr>
                <w:rStyle w:val="1"/>
                <w:sz w:val="20"/>
                <w:szCs w:val="20"/>
              </w:rPr>
              <w:t>ремонта)</w:t>
            </w:r>
            <w:proofErr w:type="gramEnd"/>
          </w:p>
        </w:tc>
      </w:tr>
      <w:tr w:rsidR="00FC42B4" w:rsidTr="00A95803">
        <w:trPr>
          <w:trHeight w:val="937"/>
          <w:jc w:val="center"/>
        </w:trPr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B4" w:rsidRPr="000A40F7" w:rsidRDefault="00FC42B4" w:rsidP="00A95803">
            <w:pPr>
              <w:pStyle w:val="16"/>
              <w:shd w:val="clear" w:color="auto" w:fill="auto"/>
              <w:spacing w:line="274" w:lineRule="exact"/>
              <w:ind w:left="460"/>
              <w:jc w:val="center"/>
              <w:rPr>
                <w:sz w:val="20"/>
                <w:szCs w:val="20"/>
              </w:rPr>
            </w:pPr>
            <w:r>
              <w:rPr>
                <w:rStyle w:val="1"/>
                <w:sz w:val="20"/>
                <w:szCs w:val="20"/>
              </w:rPr>
              <w:t>8</w:t>
            </w:r>
            <w:r w:rsidRPr="000A40F7">
              <w:rPr>
                <w:rStyle w:val="1"/>
                <w:sz w:val="20"/>
                <w:szCs w:val="20"/>
              </w:rPr>
              <w:t>. Восстановление отделки стен, потолков, полов</w:t>
            </w:r>
            <w:r w:rsidRPr="000A40F7">
              <w:rPr>
                <w:rStyle w:val="6"/>
                <w:sz w:val="20"/>
                <w:szCs w:val="20"/>
              </w:rPr>
              <w:t xml:space="preserve"> </w:t>
            </w:r>
            <w:r w:rsidRPr="000A40F7">
              <w:rPr>
                <w:rStyle w:val="1"/>
                <w:sz w:val="20"/>
                <w:szCs w:val="20"/>
              </w:rPr>
              <w:t>отдельными участками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B4" w:rsidRPr="000A40F7" w:rsidRDefault="00FC42B4" w:rsidP="00A95803">
            <w:pPr>
              <w:pStyle w:val="16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 w:rsidRPr="000A40F7">
              <w:rPr>
                <w:rStyle w:val="1"/>
                <w:sz w:val="20"/>
                <w:szCs w:val="20"/>
              </w:rPr>
              <w:t>Внутренняя отдел</w:t>
            </w:r>
            <w:r w:rsidRPr="000A40F7">
              <w:rPr>
                <w:rStyle w:val="1"/>
                <w:sz w:val="20"/>
                <w:szCs w:val="20"/>
              </w:rPr>
              <w:softHyphen/>
              <w:t>ка в подъездах</w:t>
            </w:r>
            <w:r w:rsidRPr="000A40F7">
              <w:rPr>
                <w:rStyle w:val="6"/>
                <w:sz w:val="20"/>
                <w:szCs w:val="20"/>
              </w:rPr>
              <w:t xml:space="preserve"> </w:t>
            </w:r>
            <w:r w:rsidRPr="000A40F7">
              <w:rPr>
                <w:rStyle w:val="1"/>
                <w:sz w:val="20"/>
                <w:szCs w:val="20"/>
              </w:rPr>
              <w:t>технических</w:t>
            </w:r>
            <w:r w:rsidRPr="000A40F7">
              <w:rPr>
                <w:rStyle w:val="6"/>
                <w:sz w:val="20"/>
                <w:szCs w:val="20"/>
              </w:rPr>
              <w:t xml:space="preserve"> </w:t>
            </w:r>
            <w:r w:rsidRPr="000A40F7">
              <w:rPr>
                <w:rStyle w:val="1"/>
                <w:sz w:val="20"/>
                <w:szCs w:val="20"/>
              </w:rPr>
              <w:t>помещениях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B4" w:rsidRPr="000A40F7" w:rsidRDefault="00FC42B4" w:rsidP="00A95803">
            <w:pPr>
              <w:pStyle w:val="16"/>
              <w:shd w:val="clear" w:color="auto" w:fill="auto"/>
              <w:spacing w:line="274" w:lineRule="exact"/>
              <w:ind w:left="160" w:firstLine="0"/>
              <w:jc w:val="center"/>
              <w:rPr>
                <w:sz w:val="20"/>
                <w:szCs w:val="20"/>
              </w:rPr>
            </w:pPr>
            <w:r w:rsidRPr="000A40F7">
              <w:rPr>
                <w:rStyle w:val="1"/>
                <w:sz w:val="20"/>
                <w:szCs w:val="20"/>
              </w:rPr>
              <w:t>В соответствии с</w:t>
            </w:r>
            <w:r w:rsidRPr="000A40F7">
              <w:rPr>
                <w:rStyle w:val="8"/>
                <w:sz w:val="20"/>
                <w:szCs w:val="20"/>
              </w:rPr>
              <w:t xml:space="preserve"> </w:t>
            </w:r>
            <w:r w:rsidRPr="000A40F7">
              <w:rPr>
                <w:rStyle w:val="1"/>
                <w:sz w:val="20"/>
                <w:szCs w:val="20"/>
              </w:rPr>
              <w:t>планом текущего</w:t>
            </w:r>
            <w:r w:rsidRPr="000A40F7">
              <w:rPr>
                <w:rStyle w:val="8"/>
                <w:sz w:val="20"/>
                <w:szCs w:val="20"/>
              </w:rPr>
              <w:t xml:space="preserve"> </w:t>
            </w:r>
            <w:r w:rsidRPr="000A40F7">
              <w:rPr>
                <w:rStyle w:val="1"/>
                <w:sz w:val="20"/>
                <w:szCs w:val="20"/>
              </w:rPr>
              <w:t>ремонта</w:t>
            </w:r>
          </w:p>
        </w:tc>
      </w:tr>
      <w:tr w:rsidR="00FC42B4" w:rsidTr="00A95803">
        <w:trPr>
          <w:trHeight w:val="1395"/>
          <w:jc w:val="center"/>
        </w:trPr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B4" w:rsidRPr="00010F77" w:rsidRDefault="00FC42B4" w:rsidP="00A9580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010F77">
              <w:rPr>
                <w:sz w:val="20"/>
                <w:szCs w:val="20"/>
              </w:rPr>
              <w:t>9.Замена запорной арматуры - отопление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B4" w:rsidRPr="00010F77" w:rsidRDefault="00FC42B4" w:rsidP="00A95803">
            <w:pPr>
              <w:spacing w:line="274" w:lineRule="exact"/>
              <w:jc w:val="center"/>
              <w:rPr>
                <w:b/>
                <w:sz w:val="20"/>
                <w:szCs w:val="20"/>
              </w:rPr>
            </w:pPr>
            <w:r w:rsidRPr="00010F77">
              <w:rPr>
                <w:sz w:val="20"/>
                <w:szCs w:val="20"/>
              </w:rPr>
              <w:t>Помещение теплового узла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B4" w:rsidRPr="00010F77" w:rsidRDefault="00FC42B4" w:rsidP="00A95803">
            <w:pPr>
              <w:spacing w:line="274" w:lineRule="exact"/>
              <w:jc w:val="center"/>
              <w:rPr>
                <w:b/>
                <w:sz w:val="20"/>
                <w:szCs w:val="20"/>
              </w:rPr>
            </w:pPr>
            <w:proofErr w:type="gramStart"/>
            <w:r w:rsidRPr="00010F77">
              <w:rPr>
                <w:sz w:val="20"/>
                <w:szCs w:val="20"/>
              </w:rPr>
              <w:t>Пр</w:t>
            </w:r>
            <w:r>
              <w:rPr>
                <w:sz w:val="20"/>
                <w:szCs w:val="20"/>
              </w:rPr>
              <w:t>и возникновении аварийных ситуаций либо в соответ</w:t>
            </w:r>
            <w:r w:rsidRPr="00010F77">
              <w:rPr>
                <w:sz w:val="20"/>
                <w:szCs w:val="20"/>
              </w:rPr>
              <w:t>ствии с планом текущего ремонта)</w:t>
            </w:r>
            <w:proofErr w:type="gramEnd"/>
          </w:p>
        </w:tc>
      </w:tr>
      <w:tr w:rsidR="00FC42B4" w:rsidTr="00A95803">
        <w:trPr>
          <w:trHeight w:val="945"/>
          <w:jc w:val="center"/>
        </w:trPr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B4" w:rsidRPr="00010F77" w:rsidRDefault="00FC42B4" w:rsidP="00A95803">
            <w:pPr>
              <w:spacing w:line="274" w:lineRule="exact"/>
              <w:jc w:val="center"/>
              <w:rPr>
                <w:b/>
                <w:sz w:val="20"/>
                <w:szCs w:val="20"/>
              </w:rPr>
            </w:pPr>
            <w:r w:rsidRPr="00010F7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010F77">
              <w:rPr>
                <w:sz w:val="20"/>
                <w:szCs w:val="20"/>
              </w:rPr>
              <w:t xml:space="preserve">. Установка, замена и восстановление (наладка, в том числе в </w:t>
            </w:r>
            <w:r>
              <w:rPr>
                <w:sz w:val="20"/>
                <w:szCs w:val="20"/>
              </w:rPr>
              <w:t xml:space="preserve">  </w:t>
            </w:r>
            <w:r w:rsidRPr="00010F77">
              <w:rPr>
                <w:sz w:val="20"/>
                <w:szCs w:val="20"/>
              </w:rPr>
              <w:t>меж</w:t>
            </w:r>
            <w:r>
              <w:rPr>
                <w:sz w:val="20"/>
                <w:szCs w:val="20"/>
              </w:rPr>
              <w:t>сезонный период) работоспособно</w:t>
            </w:r>
            <w:r w:rsidRPr="00010F77">
              <w:rPr>
                <w:sz w:val="20"/>
                <w:szCs w:val="20"/>
              </w:rPr>
              <w:t>сти отдельных эл</w:t>
            </w:r>
            <w:r>
              <w:rPr>
                <w:sz w:val="20"/>
                <w:szCs w:val="20"/>
              </w:rPr>
              <w:t>ементов и частей элементов внут</w:t>
            </w:r>
            <w:r w:rsidRPr="00010F77">
              <w:rPr>
                <w:sz w:val="20"/>
                <w:szCs w:val="20"/>
              </w:rPr>
              <w:t>ренних систем центрального (кроме батареи)</w:t>
            </w:r>
            <w:r>
              <w:rPr>
                <w:sz w:val="20"/>
                <w:szCs w:val="20"/>
              </w:rPr>
              <w:t xml:space="preserve"> отопления.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B4" w:rsidRPr="00010F77" w:rsidRDefault="00FC42B4" w:rsidP="00A95803">
            <w:pPr>
              <w:spacing w:line="274" w:lineRule="exact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>нутренняя систе</w:t>
            </w:r>
            <w:r w:rsidRPr="00010F77">
              <w:rPr>
                <w:sz w:val="20"/>
                <w:szCs w:val="20"/>
              </w:rPr>
              <w:t>ма отопления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B4" w:rsidRPr="00010F77" w:rsidRDefault="00FC42B4" w:rsidP="00A95803">
            <w:pPr>
              <w:spacing w:line="274" w:lineRule="exact"/>
              <w:jc w:val="center"/>
              <w:rPr>
                <w:b/>
                <w:sz w:val="20"/>
                <w:szCs w:val="20"/>
              </w:rPr>
            </w:pPr>
            <w:r w:rsidRPr="00010F77">
              <w:rPr>
                <w:sz w:val="20"/>
                <w:szCs w:val="20"/>
              </w:rPr>
              <w:t>По необходимости (в соответствии с планом текущего ремонта)</w:t>
            </w:r>
          </w:p>
        </w:tc>
      </w:tr>
      <w:tr w:rsidR="00FC42B4" w:rsidTr="00A95803">
        <w:trPr>
          <w:trHeight w:val="945"/>
          <w:jc w:val="center"/>
        </w:trPr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B4" w:rsidRPr="00010F77" w:rsidRDefault="00FC42B4" w:rsidP="00A95803">
            <w:pPr>
              <w:spacing w:line="274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Style w:val="21pt"/>
                <w:rFonts w:eastAsiaTheme="minorEastAsia"/>
                <w:sz w:val="20"/>
                <w:szCs w:val="20"/>
              </w:rPr>
              <w:lastRenderedPageBreak/>
              <w:t>11</w:t>
            </w:r>
            <w:r w:rsidRPr="00010F77">
              <w:rPr>
                <w:rStyle w:val="21pt"/>
                <w:rFonts w:eastAsiaTheme="minorEastAsia"/>
                <w:sz w:val="20"/>
                <w:szCs w:val="20"/>
              </w:rPr>
              <w:t>.</w:t>
            </w:r>
            <w:r w:rsidRPr="00010F77">
              <w:rPr>
                <w:sz w:val="20"/>
                <w:szCs w:val="20"/>
              </w:rPr>
              <w:t xml:space="preserve"> Установка, замена и восстановление (наладка, в том числе в меж</w:t>
            </w:r>
            <w:r>
              <w:rPr>
                <w:sz w:val="20"/>
                <w:szCs w:val="20"/>
              </w:rPr>
              <w:t>сезонный период) работоспособно</w:t>
            </w:r>
            <w:r w:rsidRPr="00010F77">
              <w:rPr>
                <w:sz w:val="20"/>
                <w:szCs w:val="20"/>
              </w:rPr>
              <w:t>сти отдельных эл</w:t>
            </w:r>
            <w:r>
              <w:rPr>
                <w:sz w:val="20"/>
                <w:szCs w:val="20"/>
              </w:rPr>
              <w:t>ементов и частей элементов внут</w:t>
            </w:r>
            <w:r w:rsidRPr="00010F77">
              <w:rPr>
                <w:sz w:val="20"/>
                <w:szCs w:val="20"/>
              </w:rPr>
              <w:t xml:space="preserve">ренних систем, в местах общего </w:t>
            </w:r>
            <w:r>
              <w:rPr>
                <w:sz w:val="20"/>
                <w:szCs w:val="20"/>
              </w:rPr>
              <w:t>пользования</w:t>
            </w:r>
            <w:r w:rsidRPr="00010F77"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B4" w:rsidRPr="00010F77" w:rsidRDefault="00FC42B4" w:rsidP="00A95803">
            <w:pPr>
              <w:spacing w:line="274" w:lineRule="exact"/>
              <w:jc w:val="center"/>
              <w:rPr>
                <w:b/>
                <w:sz w:val="20"/>
                <w:szCs w:val="20"/>
              </w:rPr>
            </w:pPr>
            <w:proofErr w:type="gramStart"/>
            <w:r w:rsidRPr="00010F77">
              <w:rPr>
                <w:sz w:val="20"/>
                <w:szCs w:val="20"/>
              </w:rPr>
              <w:t>в</w:t>
            </w:r>
            <w:proofErr w:type="gramEnd"/>
            <w:r w:rsidRPr="00010F77">
              <w:rPr>
                <w:sz w:val="20"/>
                <w:szCs w:val="20"/>
              </w:rPr>
              <w:t>нутренняя систе</w:t>
            </w:r>
            <w:r w:rsidRPr="00010F77">
              <w:rPr>
                <w:sz w:val="20"/>
                <w:szCs w:val="20"/>
              </w:rPr>
              <w:softHyphen/>
              <w:t>ма водоснабже</w:t>
            </w:r>
            <w:r w:rsidRPr="00010F77">
              <w:rPr>
                <w:sz w:val="20"/>
                <w:szCs w:val="20"/>
              </w:rPr>
              <w:softHyphen/>
              <w:t xml:space="preserve">ния, канализации 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B4" w:rsidRPr="00010F77" w:rsidRDefault="00FC42B4" w:rsidP="00A95803">
            <w:pPr>
              <w:spacing w:line="274" w:lineRule="exact"/>
              <w:jc w:val="center"/>
              <w:rPr>
                <w:b/>
                <w:sz w:val="20"/>
                <w:szCs w:val="20"/>
              </w:rPr>
            </w:pPr>
            <w:proofErr w:type="gramStart"/>
            <w:r w:rsidRPr="00010F77">
              <w:rPr>
                <w:sz w:val="20"/>
                <w:szCs w:val="20"/>
              </w:rPr>
              <w:t>При возникновении аварийных ситуа</w:t>
            </w:r>
            <w:r w:rsidRPr="00010F77">
              <w:rPr>
                <w:sz w:val="20"/>
                <w:szCs w:val="20"/>
              </w:rPr>
              <w:softHyphen/>
              <w:t>ций либо в соответ</w:t>
            </w:r>
            <w:r w:rsidRPr="00010F77">
              <w:rPr>
                <w:sz w:val="20"/>
                <w:szCs w:val="20"/>
              </w:rPr>
              <w:softHyphen/>
              <w:t>ствии с планом те</w:t>
            </w:r>
            <w:r w:rsidRPr="00010F77">
              <w:rPr>
                <w:sz w:val="20"/>
                <w:szCs w:val="20"/>
              </w:rPr>
              <w:softHyphen/>
              <w:t>кущего ремонта)</w:t>
            </w:r>
            <w:proofErr w:type="gramEnd"/>
          </w:p>
        </w:tc>
      </w:tr>
      <w:tr w:rsidR="00FC42B4" w:rsidTr="00A95803">
        <w:trPr>
          <w:trHeight w:val="945"/>
          <w:jc w:val="center"/>
        </w:trPr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B4" w:rsidRPr="00010F77" w:rsidRDefault="00FC42B4" w:rsidP="00A95803">
            <w:pPr>
              <w:spacing w:line="274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010F77">
              <w:rPr>
                <w:sz w:val="20"/>
                <w:szCs w:val="20"/>
              </w:rPr>
              <w:t>.Установка, замена и восстановление (наладка, в том числе в межсезонный период) работоспособно</w:t>
            </w:r>
            <w:r w:rsidRPr="00010F77">
              <w:rPr>
                <w:sz w:val="20"/>
                <w:szCs w:val="20"/>
              </w:rPr>
              <w:softHyphen/>
              <w:t>сти отдельных элементов и частей элементов внут</w:t>
            </w:r>
            <w:r w:rsidRPr="00010F77">
              <w:rPr>
                <w:sz w:val="20"/>
                <w:szCs w:val="20"/>
              </w:rPr>
              <w:softHyphen/>
              <w:t>ренних систем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B4" w:rsidRPr="00010F77" w:rsidRDefault="00FC42B4" w:rsidP="00A95803">
            <w:pPr>
              <w:spacing w:line="274" w:lineRule="exact"/>
              <w:jc w:val="center"/>
              <w:rPr>
                <w:b/>
                <w:sz w:val="20"/>
                <w:szCs w:val="20"/>
              </w:rPr>
            </w:pPr>
            <w:r w:rsidRPr="00010F77">
              <w:rPr>
                <w:sz w:val="20"/>
                <w:szCs w:val="20"/>
              </w:rPr>
              <w:t>внутренняя систе</w:t>
            </w:r>
            <w:r w:rsidRPr="00010F77">
              <w:rPr>
                <w:sz w:val="20"/>
                <w:szCs w:val="20"/>
              </w:rPr>
              <w:softHyphen/>
              <w:t>ма электроснабже</w:t>
            </w:r>
            <w:r w:rsidRPr="00010F77">
              <w:rPr>
                <w:sz w:val="20"/>
                <w:szCs w:val="20"/>
              </w:rPr>
              <w:softHyphen/>
              <w:t>ния и электротех</w:t>
            </w:r>
            <w:r w:rsidRPr="00010F77">
              <w:rPr>
                <w:sz w:val="20"/>
                <w:szCs w:val="20"/>
              </w:rPr>
              <w:softHyphen/>
              <w:t>нические устройст</w:t>
            </w:r>
            <w:r w:rsidRPr="00010F77">
              <w:rPr>
                <w:sz w:val="20"/>
                <w:szCs w:val="20"/>
              </w:rPr>
              <w:softHyphen/>
              <w:t>ва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B4" w:rsidRPr="00010F77" w:rsidRDefault="00FC42B4" w:rsidP="00A95803">
            <w:pPr>
              <w:spacing w:line="274" w:lineRule="exact"/>
              <w:jc w:val="center"/>
              <w:rPr>
                <w:b/>
                <w:sz w:val="20"/>
                <w:szCs w:val="20"/>
              </w:rPr>
            </w:pPr>
            <w:proofErr w:type="gramStart"/>
            <w:r w:rsidRPr="00010F77">
              <w:rPr>
                <w:sz w:val="20"/>
                <w:szCs w:val="20"/>
              </w:rPr>
              <w:t>При возникновении аварийных ситуа</w:t>
            </w:r>
            <w:r w:rsidRPr="00010F77">
              <w:rPr>
                <w:sz w:val="20"/>
                <w:szCs w:val="20"/>
              </w:rPr>
              <w:softHyphen/>
              <w:t>ций либо в соответ</w:t>
            </w:r>
            <w:r w:rsidRPr="00010F77">
              <w:rPr>
                <w:sz w:val="20"/>
                <w:szCs w:val="20"/>
              </w:rPr>
              <w:softHyphen/>
              <w:t>ствии с планом те</w:t>
            </w:r>
            <w:r w:rsidRPr="00010F77">
              <w:rPr>
                <w:sz w:val="20"/>
                <w:szCs w:val="20"/>
              </w:rPr>
              <w:softHyphen/>
              <w:t>кущего ремонта)</w:t>
            </w:r>
            <w:proofErr w:type="gramEnd"/>
          </w:p>
        </w:tc>
      </w:tr>
      <w:tr w:rsidR="00FC42B4" w:rsidTr="00A95803">
        <w:trPr>
          <w:trHeight w:val="945"/>
          <w:jc w:val="center"/>
        </w:trPr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B4" w:rsidRPr="00010F77" w:rsidRDefault="00FC42B4" w:rsidP="00A95803">
            <w:pPr>
              <w:spacing w:line="269" w:lineRule="exact"/>
              <w:ind w:left="140"/>
              <w:jc w:val="center"/>
              <w:rPr>
                <w:b/>
                <w:sz w:val="20"/>
                <w:szCs w:val="20"/>
              </w:rPr>
            </w:pPr>
            <w:r>
              <w:rPr>
                <w:rStyle w:val="21pt"/>
                <w:rFonts w:eastAsiaTheme="minorEastAsia"/>
                <w:sz w:val="20"/>
                <w:szCs w:val="20"/>
              </w:rPr>
              <w:t>13</w:t>
            </w:r>
            <w:r w:rsidRPr="00010F77">
              <w:rPr>
                <w:rStyle w:val="21pt"/>
                <w:rFonts w:eastAsiaTheme="minorEastAsia"/>
                <w:sz w:val="20"/>
                <w:szCs w:val="20"/>
              </w:rPr>
              <w:t>.</w:t>
            </w:r>
            <w:r w:rsidRPr="00010F77">
              <w:rPr>
                <w:sz w:val="20"/>
                <w:szCs w:val="20"/>
              </w:rPr>
              <w:t xml:space="preserve"> Замена и восстановление (наладка, в том числе в межсезонный период) работоспособности внутренних систем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B4" w:rsidRPr="00010F77" w:rsidRDefault="00FC42B4" w:rsidP="00A95803">
            <w:pPr>
              <w:spacing w:line="278" w:lineRule="exact"/>
              <w:jc w:val="center"/>
              <w:rPr>
                <w:b/>
                <w:sz w:val="20"/>
                <w:szCs w:val="20"/>
              </w:rPr>
            </w:pPr>
            <w:r w:rsidRPr="00010F77">
              <w:rPr>
                <w:sz w:val="20"/>
                <w:szCs w:val="20"/>
              </w:rPr>
              <w:t>внутренняя систе</w:t>
            </w:r>
            <w:r w:rsidRPr="00010F77">
              <w:rPr>
                <w:sz w:val="20"/>
                <w:szCs w:val="20"/>
              </w:rPr>
              <w:softHyphen/>
              <w:t>ма вентиляции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B4" w:rsidRPr="00010F77" w:rsidRDefault="00FC42B4" w:rsidP="00A95803">
            <w:pPr>
              <w:spacing w:line="274" w:lineRule="exact"/>
              <w:jc w:val="center"/>
              <w:rPr>
                <w:b/>
                <w:sz w:val="20"/>
                <w:szCs w:val="20"/>
              </w:rPr>
            </w:pPr>
            <w:r w:rsidRPr="00010F77">
              <w:rPr>
                <w:sz w:val="20"/>
                <w:szCs w:val="20"/>
              </w:rPr>
              <w:t>По необходимости (в соответствии с планом текущего ремонта)</w:t>
            </w:r>
          </w:p>
        </w:tc>
      </w:tr>
    </w:tbl>
    <w:p w:rsidR="00FC42B4" w:rsidRDefault="00FC42B4" w:rsidP="00FC42B4">
      <w:pPr>
        <w:spacing w:after="98"/>
        <w:ind w:right="20"/>
        <w:jc w:val="center"/>
      </w:pPr>
    </w:p>
    <w:p w:rsidR="00FC42B4" w:rsidRDefault="00FC42B4" w:rsidP="00FC42B4">
      <w:pPr>
        <w:spacing w:after="98"/>
        <w:ind w:right="20"/>
        <w:jc w:val="center"/>
      </w:pPr>
    </w:p>
    <w:p w:rsidR="00FC42B4" w:rsidRDefault="00FC42B4" w:rsidP="00FC42B4">
      <w:pPr>
        <w:spacing w:after="98"/>
        <w:ind w:right="20"/>
        <w:jc w:val="center"/>
      </w:pPr>
    </w:p>
    <w:p w:rsidR="00FC42B4" w:rsidRPr="00FC42B4" w:rsidRDefault="00FC42B4" w:rsidP="00FC42B4">
      <w:pPr>
        <w:spacing w:after="98"/>
        <w:ind w:right="20"/>
        <w:jc w:val="both"/>
        <w:rPr>
          <w:rFonts w:ascii="Times New Roman" w:hAnsi="Times New Roman" w:cs="Times New Roman"/>
          <w:b/>
          <w:i/>
        </w:rPr>
      </w:pPr>
      <w:r w:rsidRPr="00FC42B4">
        <w:rPr>
          <w:rFonts w:ascii="Times New Roman" w:hAnsi="Times New Roman" w:cs="Times New Roman"/>
          <w:b/>
        </w:rPr>
        <w:t xml:space="preserve">    Директор ООО «Коммунальник»                                                       _____________________________</w:t>
      </w:r>
    </w:p>
    <w:p w:rsidR="00FC42B4" w:rsidRPr="00FC42B4" w:rsidRDefault="00FC42B4" w:rsidP="00FC42B4">
      <w:pPr>
        <w:spacing w:after="98"/>
        <w:ind w:right="20"/>
        <w:jc w:val="both"/>
        <w:rPr>
          <w:rFonts w:ascii="Times New Roman" w:hAnsi="Times New Roman" w:cs="Times New Roman"/>
          <w:b/>
          <w:i/>
        </w:rPr>
      </w:pPr>
      <w:r w:rsidRPr="00FC42B4">
        <w:rPr>
          <w:rFonts w:ascii="Times New Roman" w:hAnsi="Times New Roman" w:cs="Times New Roman"/>
          <w:b/>
        </w:rPr>
        <w:t xml:space="preserve">  </w:t>
      </w:r>
    </w:p>
    <w:p w:rsidR="00FC42B4" w:rsidRPr="00FC42B4" w:rsidRDefault="00FC42B4" w:rsidP="00FC42B4">
      <w:pPr>
        <w:spacing w:after="98"/>
        <w:ind w:right="20"/>
        <w:jc w:val="both"/>
        <w:rPr>
          <w:rFonts w:ascii="Times New Roman" w:hAnsi="Times New Roman" w:cs="Times New Roman"/>
          <w:i/>
        </w:rPr>
      </w:pPr>
      <w:r w:rsidRPr="00FC42B4">
        <w:rPr>
          <w:rFonts w:ascii="Times New Roman" w:hAnsi="Times New Roman" w:cs="Times New Roman"/>
          <w:b/>
        </w:rPr>
        <w:t xml:space="preserve">    Собственник кв. № ______                                                                    _____________________________</w:t>
      </w:r>
    </w:p>
    <w:p w:rsidR="00FC42B4" w:rsidRPr="00FC42B4" w:rsidRDefault="00FC42B4" w:rsidP="00FC42B4">
      <w:pPr>
        <w:jc w:val="center"/>
        <w:rPr>
          <w:rFonts w:ascii="Times New Roman" w:hAnsi="Times New Roman" w:cs="Times New Roman"/>
          <w:sz w:val="2"/>
          <w:szCs w:val="2"/>
        </w:rPr>
      </w:pPr>
    </w:p>
    <w:p w:rsidR="00FC42B4" w:rsidRDefault="00FC42B4" w:rsidP="00FC42B4">
      <w:pPr>
        <w:jc w:val="center"/>
        <w:rPr>
          <w:sz w:val="2"/>
          <w:szCs w:val="2"/>
        </w:rPr>
      </w:pPr>
    </w:p>
    <w:p w:rsidR="00FC42B4" w:rsidRDefault="00FC42B4" w:rsidP="00FC42B4">
      <w:pPr>
        <w:jc w:val="center"/>
        <w:rPr>
          <w:sz w:val="2"/>
          <w:szCs w:val="2"/>
        </w:rPr>
      </w:pPr>
    </w:p>
    <w:p w:rsidR="00FC42B4" w:rsidRDefault="00FC42B4" w:rsidP="00FC42B4">
      <w:pPr>
        <w:jc w:val="center"/>
        <w:rPr>
          <w:sz w:val="2"/>
          <w:szCs w:val="2"/>
        </w:rPr>
      </w:pPr>
    </w:p>
    <w:p w:rsidR="00FC42B4" w:rsidRDefault="00FC42B4" w:rsidP="00FC42B4">
      <w:pPr>
        <w:jc w:val="center"/>
        <w:rPr>
          <w:sz w:val="2"/>
          <w:szCs w:val="2"/>
        </w:rPr>
      </w:pPr>
    </w:p>
    <w:p w:rsidR="00FC42B4" w:rsidRDefault="00FC42B4" w:rsidP="00FC42B4">
      <w:pPr>
        <w:jc w:val="center"/>
        <w:rPr>
          <w:sz w:val="2"/>
          <w:szCs w:val="2"/>
        </w:rPr>
      </w:pPr>
    </w:p>
    <w:p w:rsidR="00FC42B4" w:rsidRDefault="00FC42B4" w:rsidP="00FC42B4">
      <w:pPr>
        <w:jc w:val="center"/>
        <w:rPr>
          <w:sz w:val="2"/>
          <w:szCs w:val="2"/>
        </w:rPr>
      </w:pPr>
    </w:p>
    <w:p w:rsidR="00FC42B4" w:rsidRDefault="00FC42B4" w:rsidP="00FC42B4">
      <w:pPr>
        <w:jc w:val="center"/>
        <w:rPr>
          <w:sz w:val="2"/>
          <w:szCs w:val="2"/>
        </w:rPr>
      </w:pPr>
    </w:p>
    <w:p w:rsidR="00FC42B4" w:rsidRPr="00B86E5A" w:rsidRDefault="00FC42B4" w:rsidP="00FC42B4">
      <w:pPr>
        <w:jc w:val="center"/>
        <w:rPr>
          <w:sz w:val="2"/>
          <w:szCs w:val="2"/>
        </w:rPr>
      </w:pPr>
    </w:p>
    <w:p w:rsidR="00FC42B4" w:rsidRDefault="00FC42B4"/>
    <w:sectPr w:rsidR="00FC42B4" w:rsidSect="000F0B5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A07EA6"/>
    <w:rsid w:val="00000965"/>
    <w:rsid w:val="0016742F"/>
    <w:rsid w:val="00244AD0"/>
    <w:rsid w:val="004B5FB4"/>
    <w:rsid w:val="00680E44"/>
    <w:rsid w:val="00713161"/>
    <w:rsid w:val="00936A2B"/>
    <w:rsid w:val="00A07EA6"/>
    <w:rsid w:val="00A85DF4"/>
    <w:rsid w:val="00D27956"/>
    <w:rsid w:val="00FC4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9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7EA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07EA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FC42B4"/>
    <w:pPr>
      <w:ind w:left="720"/>
      <w:contextualSpacing/>
    </w:pPr>
  </w:style>
  <w:style w:type="character" w:customStyle="1" w:styleId="4">
    <w:name w:val="Основной текст (4)_"/>
    <w:basedOn w:val="a0"/>
    <w:rsid w:val="00FC42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0">
    <w:name w:val="Основной текст (4)"/>
    <w:basedOn w:val="4"/>
    <w:rsid w:val="00FC42B4"/>
  </w:style>
  <w:style w:type="character" w:customStyle="1" w:styleId="41">
    <w:name w:val="Основной текст (4) + Полужирный;Не курсив"/>
    <w:basedOn w:val="4"/>
    <w:rsid w:val="00FC42B4"/>
    <w:rPr>
      <w:b/>
      <w:bCs/>
      <w:i/>
      <w:iCs/>
    </w:rPr>
  </w:style>
  <w:style w:type="character" w:customStyle="1" w:styleId="a4">
    <w:name w:val="Подпись к таблице_"/>
    <w:basedOn w:val="a0"/>
    <w:rsid w:val="00FC42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5">
    <w:name w:val="Подпись к таблице"/>
    <w:basedOn w:val="a4"/>
    <w:rsid w:val="00FC42B4"/>
  </w:style>
  <w:style w:type="character" w:customStyle="1" w:styleId="2">
    <w:name w:val="Основной текст (2)_"/>
    <w:basedOn w:val="a0"/>
    <w:rsid w:val="00FC42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0">
    <w:name w:val="Основной текст (2)"/>
    <w:basedOn w:val="2"/>
    <w:rsid w:val="00FC42B4"/>
  </w:style>
  <w:style w:type="character" w:customStyle="1" w:styleId="a6">
    <w:name w:val="Основной текст_"/>
    <w:basedOn w:val="a0"/>
    <w:link w:val="16"/>
    <w:rsid w:val="00FC42B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">
    <w:name w:val="Основной текст1"/>
    <w:basedOn w:val="a6"/>
    <w:rsid w:val="00FC42B4"/>
  </w:style>
  <w:style w:type="character" w:customStyle="1" w:styleId="21">
    <w:name w:val="Основной текст2"/>
    <w:basedOn w:val="a6"/>
    <w:rsid w:val="00FC42B4"/>
  </w:style>
  <w:style w:type="character" w:customStyle="1" w:styleId="3">
    <w:name w:val="Основной текст3"/>
    <w:basedOn w:val="a6"/>
    <w:rsid w:val="00FC42B4"/>
  </w:style>
  <w:style w:type="character" w:customStyle="1" w:styleId="42">
    <w:name w:val="Основной текст4"/>
    <w:basedOn w:val="a6"/>
    <w:rsid w:val="00FC42B4"/>
  </w:style>
  <w:style w:type="character" w:customStyle="1" w:styleId="5">
    <w:name w:val="Основной текст5"/>
    <w:basedOn w:val="a6"/>
    <w:rsid w:val="00FC42B4"/>
  </w:style>
  <w:style w:type="character" w:customStyle="1" w:styleId="6">
    <w:name w:val="Основной текст6"/>
    <w:basedOn w:val="a6"/>
    <w:rsid w:val="00FC42B4"/>
  </w:style>
  <w:style w:type="character" w:customStyle="1" w:styleId="8">
    <w:name w:val="Основной текст8"/>
    <w:basedOn w:val="a6"/>
    <w:rsid w:val="00FC42B4"/>
  </w:style>
  <w:style w:type="character" w:customStyle="1" w:styleId="9">
    <w:name w:val="Основной текст9"/>
    <w:basedOn w:val="a6"/>
    <w:rsid w:val="00FC42B4"/>
  </w:style>
  <w:style w:type="character" w:customStyle="1" w:styleId="10">
    <w:name w:val="Основной текст10"/>
    <w:basedOn w:val="a6"/>
    <w:rsid w:val="00FC42B4"/>
  </w:style>
  <w:style w:type="character" w:customStyle="1" w:styleId="11">
    <w:name w:val="Основной текст11"/>
    <w:basedOn w:val="a6"/>
    <w:rsid w:val="00FC42B4"/>
  </w:style>
  <w:style w:type="character" w:customStyle="1" w:styleId="13">
    <w:name w:val="Основной текст13"/>
    <w:basedOn w:val="a6"/>
    <w:rsid w:val="00FC42B4"/>
  </w:style>
  <w:style w:type="character" w:customStyle="1" w:styleId="14">
    <w:name w:val="Основной текст14"/>
    <w:basedOn w:val="a6"/>
    <w:rsid w:val="00FC42B4"/>
  </w:style>
  <w:style w:type="character" w:customStyle="1" w:styleId="15">
    <w:name w:val="Основной текст15"/>
    <w:basedOn w:val="a6"/>
    <w:rsid w:val="00FC42B4"/>
  </w:style>
  <w:style w:type="paragraph" w:customStyle="1" w:styleId="16">
    <w:name w:val="Основной текст16"/>
    <w:basedOn w:val="a"/>
    <w:link w:val="a6"/>
    <w:rsid w:val="00FC42B4"/>
    <w:pPr>
      <w:shd w:val="clear" w:color="auto" w:fill="FFFFFF"/>
      <w:spacing w:after="0" w:line="0" w:lineRule="atLeast"/>
      <w:ind w:hanging="360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21pt">
    <w:name w:val="Основной текст (2) + Интервал 1 pt"/>
    <w:basedOn w:val="2"/>
    <w:rsid w:val="00FC42B4"/>
    <w:rPr>
      <w:spacing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9</Pages>
  <Words>3870</Words>
  <Characters>22063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User</cp:lastModifiedBy>
  <cp:revision>5</cp:revision>
  <dcterms:created xsi:type="dcterms:W3CDTF">2015-04-27T10:23:00Z</dcterms:created>
  <dcterms:modified xsi:type="dcterms:W3CDTF">2015-05-14T07:51:00Z</dcterms:modified>
</cp:coreProperties>
</file>